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496CEE" w14:textId="034C34F4" w:rsidR="00795732" w:rsidRPr="00B13D75" w:rsidRDefault="00633243" w:rsidP="00795732">
      <w:pPr>
        <w:tabs>
          <w:tab w:val="right" w:pos="9072"/>
        </w:tabs>
        <w:rPr>
          <w:b/>
          <w:color w:val="365F91" w:themeColor="accent1" w:themeShade="BF"/>
          <w:sz w:val="24"/>
        </w:rPr>
      </w:pPr>
      <w:r>
        <w:rPr>
          <w:b/>
          <w:noProof/>
          <w:color w:val="365F91" w:themeColor="accent1" w:themeShade="BF"/>
          <w:sz w:val="24"/>
        </w:rPr>
        <w:drawing>
          <wp:anchor distT="0" distB="0" distL="114300" distR="114300" simplePos="0" relativeHeight="251660288" behindDoc="0" locked="0" layoutInCell="1" allowOverlap="1" wp14:anchorId="570FB5A0" wp14:editId="0951E617">
            <wp:simplePos x="0" y="0"/>
            <wp:positionH relativeFrom="column">
              <wp:posOffset>4695190</wp:posOffset>
            </wp:positionH>
            <wp:positionV relativeFrom="paragraph">
              <wp:posOffset>-291465</wp:posOffset>
            </wp:positionV>
            <wp:extent cx="1590192" cy="377824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5642_NEAS_MAST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192" cy="3778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5732" w:rsidRPr="000A4852">
        <w:rPr>
          <w:b/>
          <w:color w:val="365F91" w:themeColor="accent1" w:themeShade="BF"/>
          <w:sz w:val="28"/>
        </w:rPr>
        <w:t xml:space="preserve">Sample </w:t>
      </w:r>
      <w:r w:rsidR="00435A50">
        <w:rPr>
          <w:b/>
          <w:color w:val="365F91" w:themeColor="accent1" w:themeShade="BF"/>
          <w:sz w:val="28"/>
        </w:rPr>
        <w:t>Assessment Validation T</w:t>
      </w:r>
      <w:r w:rsidR="00795732" w:rsidRPr="000A4852">
        <w:rPr>
          <w:b/>
          <w:color w:val="365F91" w:themeColor="accent1" w:themeShade="BF"/>
          <w:sz w:val="28"/>
        </w:rPr>
        <w:t>emplate</w:t>
      </w:r>
      <w:r w:rsidR="00795732">
        <w:rPr>
          <w:b/>
          <w:color w:val="365F91" w:themeColor="accent1" w:themeShade="BF"/>
          <w:sz w:val="24"/>
        </w:rPr>
        <w:tab/>
      </w:r>
    </w:p>
    <w:p w14:paraId="47E4B702" w14:textId="6242882D" w:rsidR="00795732" w:rsidRDefault="00795732" w:rsidP="00795732">
      <w:pPr>
        <w:tabs>
          <w:tab w:val="right" w:leader="dot" w:pos="9026"/>
        </w:tabs>
      </w:pPr>
    </w:p>
    <w:p w14:paraId="2C4DABAF" w14:textId="70E10365" w:rsidR="00795732" w:rsidRDefault="00795732" w:rsidP="00795732">
      <w:pPr>
        <w:tabs>
          <w:tab w:val="right" w:leader="dot" w:pos="9026"/>
        </w:tabs>
        <w:spacing w:after="200"/>
      </w:pPr>
      <w:r>
        <w:t>Course name</w:t>
      </w:r>
      <w:r>
        <w:tab/>
      </w:r>
    </w:p>
    <w:p w14:paraId="3AC017E4" w14:textId="77777777" w:rsidR="00795732" w:rsidRDefault="00795732" w:rsidP="00795732">
      <w:pPr>
        <w:tabs>
          <w:tab w:val="right" w:leader="dot" w:pos="9026"/>
        </w:tabs>
        <w:spacing w:after="200"/>
      </w:pPr>
      <w:r>
        <w:t xml:space="preserve">Course </w:t>
      </w:r>
      <w:r w:rsidR="00435A50">
        <w:t>unit</w:t>
      </w:r>
      <w:r>
        <w:t xml:space="preserve"> or </w:t>
      </w:r>
      <w:proofErr w:type="spellStart"/>
      <w:r>
        <w:t>macroskill</w:t>
      </w:r>
      <w:proofErr w:type="spellEnd"/>
      <w:r>
        <w:tab/>
      </w:r>
    </w:p>
    <w:p w14:paraId="76614BF5" w14:textId="77777777" w:rsidR="00795732" w:rsidRDefault="00795732" w:rsidP="00795732">
      <w:pPr>
        <w:tabs>
          <w:tab w:val="right" w:leader="dot" w:pos="9026"/>
        </w:tabs>
        <w:spacing w:after="200"/>
      </w:pPr>
      <w:r>
        <w:t>Assessment task</w:t>
      </w:r>
      <w:r>
        <w:tab/>
      </w:r>
    </w:p>
    <w:p w14:paraId="0DABF6CF" w14:textId="77777777" w:rsidR="00795732" w:rsidRDefault="00795732" w:rsidP="00795732">
      <w:pPr>
        <w:spacing w:before="60" w:after="60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567"/>
        <w:gridCol w:w="3566"/>
        <w:gridCol w:w="1819"/>
      </w:tblGrid>
      <w:tr w:rsidR="00795732" w14:paraId="0B3AAE20" w14:textId="77777777" w:rsidTr="0070169A">
        <w:tc>
          <w:tcPr>
            <w:tcW w:w="3615" w:type="dxa"/>
          </w:tcPr>
          <w:p w14:paraId="19281FF8" w14:textId="77777777" w:rsidR="00795732" w:rsidRDefault="00795732" w:rsidP="0070169A">
            <w:pPr>
              <w:spacing w:before="60" w:after="60"/>
            </w:pPr>
            <w:r>
              <w:t>Validation team members</w:t>
            </w:r>
          </w:p>
        </w:tc>
        <w:tc>
          <w:tcPr>
            <w:tcW w:w="3615" w:type="dxa"/>
          </w:tcPr>
          <w:p w14:paraId="335F2C7C" w14:textId="77777777" w:rsidR="00795732" w:rsidRDefault="00795732" w:rsidP="0070169A">
            <w:pPr>
              <w:spacing w:before="60" w:after="60"/>
            </w:pPr>
            <w:r>
              <w:t>Signature</w:t>
            </w:r>
          </w:p>
        </w:tc>
        <w:tc>
          <w:tcPr>
            <w:tcW w:w="1842" w:type="dxa"/>
          </w:tcPr>
          <w:p w14:paraId="653A5E25" w14:textId="77777777" w:rsidR="00795732" w:rsidRDefault="00795732" w:rsidP="0070169A">
            <w:pPr>
              <w:spacing w:before="60" w:after="60"/>
            </w:pPr>
            <w:r>
              <w:t>Date</w:t>
            </w:r>
          </w:p>
        </w:tc>
      </w:tr>
      <w:tr w:rsidR="00795732" w14:paraId="30512F11" w14:textId="77777777" w:rsidTr="0070169A">
        <w:tc>
          <w:tcPr>
            <w:tcW w:w="3615" w:type="dxa"/>
          </w:tcPr>
          <w:p w14:paraId="6536BEB1" w14:textId="77777777" w:rsidR="00795732" w:rsidRDefault="00795732" w:rsidP="0070169A">
            <w:pPr>
              <w:spacing w:before="100" w:after="100"/>
            </w:pPr>
          </w:p>
        </w:tc>
        <w:tc>
          <w:tcPr>
            <w:tcW w:w="3615" w:type="dxa"/>
          </w:tcPr>
          <w:p w14:paraId="003E6791" w14:textId="77777777" w:rsidR="00795732" w:rsidRDefault="00795732" w:rsidP="0070169A">
            <w:pPr>
              <w:spacing w:before="100" w:after="100"/>
            </w:pPr>
          </w:p>
        </w:tc>
        <w:tc>
          <w:tcPr>
            <w:tcW w:w="1842" w:type="dxa"/>
          </w:tcPr>
          <w:p w14:paraId="7517E24A" w14:textId="77777777" w:rsidR="00795732" w:rsidRDefault="00795732" w:rsidP="0070169A">
            <w:pPr>
              <w:spacing w:before="100" w:after="100"/>
            </w:pPr>
          </w:p>
        </w:tc>
      </w:tr>
      <w:tr w:rsidR="00795732" w14:paraId="4162ABA1" w14:textId="77777777" w:rsidTr="0070169A">
        <w:tc>
          <w:tcPr>
            <w:tcW w:w="3615" w:type="dxa"/>
          </w:tcPr>
          <w:p w14:paraId="35875C8B" w14:textId="77777777" w:rsidR="00795732" w:rsidRDefault="00795732" w:rsidP="0070169A">
            <w:pPr>
              <w:spacing w:before="100" w:after="100"/>
            </w:pPr>
          </w:p>
        </w:tc>
        <w:tc>
          <w:tcPr>
            <w:tcW w:w="3615" w:type="dxa"/>
          </w:tcPr>
          <w:p w14:paraId="24F61145" w14:textId="77777777" w:rsidR="00795732" w:rsidRDefault="00795732" w:rsidP="0070169A">
            <w:pPr>
              <w:spacing w:before="100" w:after="100"/>
            </w:pPr>
          </w:p>
        </w:tc>
        <w:tc>
          <w:tcPr>
            <w:tcW w:w="1842" w:type="dxa"/>
          </w:tcPr>
          <w:p w14:paraId="0F015691" w14:textId="77777777" w:rsidR="00795732" w:rsidRDefault="00795732" w:rsidP="0070169A">
            <w:pPr>
              <w:spacing w:before="100" w:after="100"/>
            </w:pPr>
          </w:p>
        </w:tc>
      </w:tr>
      <w:tr w:rsidR="00795732" w14:paraId="4720B36B" w14:textId="77777777" w:rsidTr="0070169A">
        <w:tc>
          <w:tcPr>
            <w:tcW w:w="3615" w:type="dxa"/>
          </w:tcPr>
          <w:p w14:paraId="015F06C0" w14:textId="77777777" w:rsidR="00795732" w:rsidRDefault="00795732" w:rsidP="0070169A">
            <w:pPr>
              <w:spacing w:before="100" w:after="100"/>
            </w:pPr>
          </w:p>
        </w:tc>
        <w:tc>
          <w:tcPr>
            <w:tcW w:w="3615" w:type="dxa"/>
          </w:tcPr>
          <w:p w14:paraId="35929D43" w14:textId="77777777" w:rsidR="00795732" w:rsidRDefault="00795732" w:rsidP="0070169A">
            <w:pPr>
              <w:spacing w:before="100" w:after="100"/>
            </w:pPr>
          </w:p>
        </w:tc>
        <w:tc>
          <w:tcPr>
            <w:tcW w:w="1842" w:type="dxa"/>
          </w:tcPr>
          <w:p w14:paraId="54A7DEF1" w14:textId="77777777" w:rsidR="00795732" w:rsidRDefault="00795732" w:rsidP="0070169A">
            <w:pPr>
              <w:spacing w:before="100" w:after="100"/>
            </w:pPr>
          </w:p>
        </w:tc>
      </w:tr>
    </w:tbl>
    <w:p w14:paraId="4C8FF0FA" w14:textId="77777777" w:rsidR="00795732" w:rsidRDefault="00795732" w:rsidP="00795732">
      <w:pPr>
        <w:spacing w:before="60" w:after="60"/>
      </w:pPr>
    </w:p>
    <w:p w14:paraId="491C903F" w14:textId="77777777" w:rsidR="00795732" w:rsidRPr="00C95277" w:rsidRDefault="00795732" w:rsidP="00795732">
      <w:pPr>
        <w:spacing w:before="240" w:after="60"/>
        <w:rPr>
          <w:b/>
        </w:rPr>
      </w:pPr>
      <w:r w:rsidRPr="00C95277">
        <w:rPr>
          <w:b/>
        </w:rPr>
        <w:t>Materials included with assessment task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8"/>
        <w:gridCol w:w="4532"/>
      </w:tblGrid>
      <w:tr w:rsidR="00795732" w:rsidRPr="000A4852" w14:paraId="073D2205" w14:textId="77777777" w:rsidTr="0070169A">
        <w:tc>
          <w:tcPr>
            <w:tcW w:w="4621" w:type="dxa"/>
          </w:tcPr>
          <w:p w14:paraId="67D68A2A" w14:textId="77777777" w:rsidR="00795732" w:rsidRPr="000A4852" w:rsidRDefault="00795732" w:rsidP="00795732">
            <w:pPr>
              <w:pStyle w:val="ListParagraph"/>
              <w:numPr>
                <w:ilvl w:val="0"/>
                <w:numId w:val="19"/>
              </w:numPr>
              <w:spacing w:before="60" w:after="60"/>
              <w:rPr>
                <w:rFonts w:ascii="HelveticaNeueLT Std" w:hAnsi="HelveticaNeueLT Std"/>
              </w:rPr>
            </w:pPr>
            <w:r w:rsidRPr="000A4852">
              <w:rPr>
                <w:rFonts w:ascii="HelveticaNeueLT Std" w:hAnsi="HelveticaNeueLT Std"/>
              </w:rPr>
              <w:t>Source material (written text/recording)</w:t>
            </w:r>
          </w:p>
          <w:p w14:paraId="2C7F5FD3" w14:textId="77777777" w:rsidR="00795732" w:rsidRPr="000A4852" w:rsidRDefault="00795732" w:rsidP="00795732">
            <w:pPr>
              <w:pStyle w:val="ListParagraph"/>
              <w:numPr>
                <w:ilvl w:val="0"/>
                <w:numId w:val="19"/>
              </w:numPr>
              <w:spacing w:before="60" w:after="60"/>
              <w:rPr>
                <w:rFonts w:ascii="HelveticaNeueLT Std" w:hAnsi="HelveticaNeueLT Std"/>
              </w:rPr>
            </w:pPr>
            <w:r w:rsidRPr="000A4852">
              <w:rPr>
                <w:rFonts w:ascii="HelveticaNeueLT Std" w:hAnsi="HelveticaNeueLT Std"/>
              </w:rPr>
              <w:t>Instructions / questions for student</w:t>
            </w:r>
          </w:p>
          <w:p w14:paraId="2D8BF114" w14:textId="77777777" w:rsidR="00795732" w:rsidRPr="000A4852" w:rsidRDefault="00795732" w:rsidP="00795732">
            <w:pPr>
              <w:pStyle w:val="ListParagraph"/>
              <w:numPr>
                <w:ilvl w:val="0"/>
                <w:numId w:val="19"/>
              </w:numPr>
              <w:spacing w:before="60" w:after="60"/>
              <w:rPr>
                <w:rFonts w:ascii="HelveticaNeueLT Std" w:hAnsi="HelveticaNeueLT Std"/>
              </w:rPr>
            </w:pPr>
            <w:r w:rsidRPr="000A4852">
              <w:rPr>
                <w:rFonts w:ascii="HelveticaNeueLT Std" w:hAnsi="HelveticaNeueLT Std"/>
              </w:rPr>
              <w:t>Answer sheet</w:t>
            </w:r>
          </w:p>
        </w:tc>
        <w:tc>
          <w:tcPr>
            <w:tcW w:w="4621" w:type="dxa"/>
          </w:tcPr>
          <w:p w14:paraId="6CAC546B" w14:textId="77777777" w:rsidR="00795732" w:rsidRPr="000A4852" w:rsidRDefault="00795732" w:rsidP="00795732">
            <w:pPr>
              <w:pStyle w:val="ListParagraph"/>
              <w:numPr>
                <w:ilvl w:val="0"/>
                <w:numId w:val="19"/>
              </w:numPr>
              <w:spacing w:before="60" w:after="60"/>
              <w:rPr>
                <w:rFonts w:ascii="HelveticaNeueLT Std" w:hAnsi="HelveticaNeueLT Std"/>
              </w:rPr>
            </w:pPr>
            <w:r w:rsidRPr="000A4852">
              <w:rPr>
                <w:rFonts w:ascii="HelveticaNeueLT Std" w:hAnsi="HelveticaNeueLT Std"/>
              </w:rPr>
              <w:t>Instructions for teacher</w:t>
            </w:r>
          </w:p>
          <w:p w14:paraId="2A2F8A01" w14:textId="77777777" w:rsidR="00795732" w:rsidRPr="000A4852" w:rsidRDefault="00795732" w:rsidP="00795732">
            <w:pPr>
              <w:pStyle w:val="ListParagraph"/>
              <w:numPr>
                <w:ilvl w:val="0"/>
                <w:numId w:val="19"/>
              </w:numPr>
              <w:spacing w:before="60" w:after="60"/>
              <w:rPr>
                <w:rFonts w:ascii="HelveticaNeueLT Std" w:hAnsi="HelveticaNeueLT Std"/>
              </w:rPr>
            </w:pPr>
            <w:r w:rsidRPr="000A4852">
              <w:rPr>
                <w:rFonts w:ascii="HelveticaNeueLT Std" w:hAnsi="HelveticaNeueLT Std"/>
              </w:rPr>
              <w:t>Marking guide/rubric</w:t>
            </w:r>
          </w:p>
          <w:p w14:paraId="7CCE0906" w14:textId="77777777" w:rsidR="00795732" w:rsidRPr="000A4852" w:rsidRDefault="00795732" w:rsidP="00795732">
            <w:pPr>
              <w:pStyle w:val="ListParagraph"/>
              <w:numPr>
                <w:ilvl w:val="0"/>
                <w:numId w:val="19"/>
              </w:numPr>
              <w:spacing w:before="60" w:after="60"/>
              <w:rPr>
                <w:rFonts w:ascii="HelveticaNeueLT Std" w:hAnsi="HelveticaNeueLT Std"/>
              </w:rPr>
            </w:pPr>
            <w:r w:rsidRPr="000A4852">
              <w:rPr>
                <w:rFonts w:ascii="HelveticaNeueLT Std" w:hAnsi="HelveticaNeueLT Std"/>
              </w:rPr>
              <w:t>Assessment feedback sheet</w:t>
            </w:r>
          </w:p>
        </w:tc>
      </w:tr>
    </w:tbl>
    <w:p w14:paraId="4F4ED097" w14:textId="77777777" w:rsidR="00795732" w:rsidRDefault="00795732" w:rsidP="00795732">
      <w:pPr>
        <w:spacing w:before="60" w:after="60"/>
      </w:pPr>
    </w:p>
    <w:p w14:paraId="1DA5023B" w14:textId="77777777" w:rsidR="00795732" w:rsidRPr="009A07AD" w:rsidRDefault="00795732" w:rsidP="00795732">
      <w:pPr>
        <w:spacing w:before="240" w:after="60"/>
        <w:rPr>
          <w:b/>
        </w:rPr>
      </w:pPr>
      <w:r w:rsidRPr="009A07AD">
        <w:rPr>
          <w:b/>
        </w:rPr>
        <w:t>Learning outcomes being assessed by this task</w:t>
      </w:r>
    </w:p>
    <w:p w14:paraId="5E534EF3" w14:textId="77777777" w:rsidR="00795732" w:rsidRDefault="00795732" w:rsidP="00795732">
      <w:pPr>
        <w:tabs>
          <w:tab w:val="right" w:leader="dot" w:pos="9026"/>
        </w:tabs>
        <w:spacing w:after="200"/>
      </w:pPr>
      <w:r>
        <w:tab/>
      </w:r>
    </w:p>
    <w:p w14:paraId="3D089EFD" w14:textId="77777777" w:rsidR="00795732" w:rsidRDefault="00795732" w:rsidP="00795732">
      <w:pPr>
        <w:tabs>
          <w:tab w:val="right" w:leader="dot" w:pos="9026"/>
        </w:tabs>
        <w:spacing w:after="200"/>
      </w:pPr>
      <w:r>
        <w:tab/>
      </w:r>
    </w:p>
    <w:p w14:paraId="0EC81A2B" w14:textId="77777777" w:rsidR="00795732" w:rsidRDefault="00795732" w:rsidP="00795732">
      <w:pPr>
        <w:tabs>
          <w:tab w:val="right" w:leader="dot" w:pos="9026"/>
        </w:tabs>
        <w:spacing w:after="200"/>
      </w:pPr>
      <w:r>
        <w:tab/>
      </w:r>
    </w:p>
    <w:p w14:paraId="2DA09753" w14:textId="77777777" w:rsidR="00795732" w:rsidRDefault="00795732" w:rsidP="00795732">
      <w:pPr>
        <w:tabs>
          <w:tab w:val="right" w:leader="dot" w:pos="9026"/>
        </w:tabs>
        <w:spacing w:after="200"/>
      </w:pPr>
      <w:r>
        <w:tab/>
      </w:r>
    </w:p>
    <w:p w14:paraId="04DA0B5F" w14:textId="77777777" w:rsidR="00795732" w:rsidRDefault="00795732" w:rsidP="00795732">
      <w:pPr>
        <w:tabs>
          <w:tab w:val="right" w:leader="dot" w:pos="9026"/>
        </w:tabs>
        <w:spacing w:after="200"/>
      </w:pPr>
      <w:r>
        <w:tab/>
      </w:r>
    </w:p>
    <w:p w14:paraId="3BF2E22D" w14:textId="77777777" w:rsidR="00795732" w:rsidRDefault="00795732" w:rsidP="00795732">
      <w:pPr>
        <w:tabs>
          <w:tab w:val="right" w:leader="dot" w:pos="9026"/>
        </w:tabs>
        <w:spacing w:after="200"/>
      </w:pPr>
      <w:r>
        <w:tab/>
      </w:r>
    </w:p>
    <w:p w14:paraId="6FDBA7B2" w14:textId="77777777" w:rsidR="00795732" w:rsidRDefault="00795732" w:rsidP="00795732">
      <w:pPr>
        <w:spacing w:before="60" w:after="60"/>
      </w:pPr>
    </w:p>
    <w:p w14:paraId="58BD3F37" w14:textId="77777777" w:rsidR="00795732" w:rsidRPr="009A07AD" w:rsidRDefault="00795732" w:rsidP="00795732">
      <w:pPr>
        <w:spacing w:before="60" w:after="120"/>
        <w:rPr>
          <w:b/>
        </w:rPr>
      </w:pPr>
      <w:r w:rsidRPr="009A07AD">
        <w:rPr>
          <w:b/>
        </w:rPr>
        <w:t xml:space="preserve">Summary </w:t>
      </w:r>
    </w:p>
    <w:p w14:paraId="6F2EFC04" w14:textId="77777777" w:rsidR="00795732" w:rsidRDefault="00795732" w:rsidP="00795732">
      <w:pPr>
        <w:tabs>
          <w:tab w:val="left" w:pos="2694"/>
          <w:tab w:val="left" w:pos="3686"/>
        </w:tabs>
        <w:spacing w:before="60" w:after="200"/>
      </w:pPr>
      <w:r>
        <w:t>Modifications required</w:t>
      </w:r>
      <w:r>
        <w:tab/>
      </w:r>
      <w:r>
        <w:sym w:font="Wingdings" w:char="F071"/>
      </w:r>
      <w:r>
        <w:t xml:space="preserve"> Yes</w:t>
      </w:r>
      <w:r>
        <w:tab/>
      </w:r>
      <w:r>
        <w:sym w:font="Wingdings" w:char="F071"/>
      </w:r>
      <w:r>
        <w:t xml:space="preserve"> No</w:t>
      </w:r>
    </w:p>
    <w:p w14:paraId="788719E3" w14:textId="77777777" w:rsidR="00795732" w:rsidRDefault="00795732" w:rsidP="00795732">
      <w:pPr>
        <w:tabs>
          <w:tab w:val="right" w:leader="dot" w:pos="9026"/>
        </w:tabs>
        <w:spacing w:after="200"/>
      </w:pPr>
      <w:r>
        <w:tab/>
      </w:r>
    </w:p>
    <w:p w14:paraId="71F92428" w14:textId="77777777" w:rsidR="00795732" w:rsidRDefault="00795732" w:rsidP="00795732">
      <w:pPr>
        <w:tabs>
          <w:tab w:val="right" w:leader="dot" w:pos="9026"/>
        </w:tabs>
        <w:spacing w:after="200"/>
      </w:pPr>
      <w:r>
        <w:tab/>
      </w:r>
    </w:p>
    <w:p w14:paraId="7DECF4C2" w14:textId="77777777" w:rsidR="00795732" w:rsidRDefault="00795732" w:rsidP="00795732">
      <w:pPr>
        <w:tabs>
          <w:tab w:val="right" w:leader="dot" w:pos="9026"/>
        </w:tabs>
        <w:spacing w:after="200"/>
      </w:pPr>
      <w:r>
        <w:tab/>
      </w:r>
    </w:p>
    <w:p w14:paraId="0676BBC7" w14:textId="77777777" w:rsidR="00795732" w:rsidRDefault="00795732" w:rsidP="00795732">
      <w:pPr>
        <w:tabs>
          <w:tab w:val="right" w:leader="dot" w:pos="9026"/>
        </w:tabs>
        <w:spacing w:after="200"/>
      </w:pPr>
      <w:r>
        <w:tab/>
      </w:r>
    </w:p>
    <w:p w14:paraId="140E7A2B" w14:textId="77777777" w:rsidR="00795732" w:rsidRDefault="00795732" w:rsidP="00795732">
      <w:pPr>
        <w:tabs>
          <w:tab w:val="left" w:pos="2694"/>
          <w:tab w:val="left" w:pos="3686"/>
        </w:tabs>
        <w:spacing w:before="60" w:after="60"/>
      </w:pPr>
    </w:p>
    <w:p w14:paraId="0A7171EE" w14:textId="77777777" w:rsidR="00795732" w:rsidRDefault="00795732" w:rsidP="00795732">
      <w:pPr>
        <w:tabs>
          <w:tab w:val="left" w:pos="2694"/>
          <w:tab w:val="left" w:pos="3686"/>
        </w:tabs>
        <w:spacing w:before="60" w:after="60"/>
      </w:pPr>
      <w:r>
        <w:t>Date of next review</w:t>
      </w:r>
      <w:r>
        <w:tab/>
        <w:t>___ / ___ / ___</w:t>
      </w:r>
    </w:p>
    <w:p w14:paraId="3D2C74AE" w14:textId="77777777" w:rsidR="00795732" w:rsidRDefault="00795732" w:rsidP="00795732">
      <w:r>
        <w:br w:type="page"/>
      </w:r>
    </w:p>
    <w:p w14:paraId="6D84FA0B" w14:textId="77777777" w:rsidR="00795732" w:rsidRPr="000A4852" w:rsidRDefault="00795732" w:rsidP="00795732">
      <w:pPr>
        <w:tabs>
          <w:tab w:val="left" w:pos="2694"/>
          <w:tab w:val="left" w:pos="3686"/>
        </w:tabs>
        <w:spacing w:before="60" w:after="60"/>
        <w:rPr>
          <w:b/>
          <w:sz w:val="24"/>
        </w:rPr>
      </w:pPr>
      <w:r w:rsidRPr="000A4852">
        <w:rPr>
          <w:b/>
          <w:sz w:val="24"/>
        </w:rPr>
        <w:lastRenderedPageBreak/>
        <w:t>Assessment validation checklist</w:t>
      </w:r>
    </w:p>
    <w:p w14:paraId="2179791A" w14:textId="77777777" w:rsidR="00795732" w:rsidRPr="000A4852" w:rsidRDefault="00795732" w:rsidP="00795732">
      <w:pPr>
        <w:tabs>
          <w:tab w:val="left" w:pos="2694"/>
          <w:tab w:val="left" w:pos="3686"/>
        </w:tabs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997"/>
        <w:gridCol w:w="4378"/>
      </w:tblGrid>
      <w:tr w:rsidR="00795732" w:rsidRPr="000A4852" w14:paraId="0E925DF8" w14:textId="77777777" w:rsidTr="0070169A">
        <w:tc>
          <w:tcPr>
            <w:tcW w:w="3755" w:type="dxa"/>
            <w:shd w:val="clear" w:color="auto" w:fill="808080" w:themeFill="background1" w:themeFillShade="80"/>
          </w:tcPr>
          <w:p w14:paraId="4C278CB9" w14:textId="77777777" w:rsidR="00795732" w:rsidRPr="000A4852" w:rsidRDefault="00795732" w:rsidP="0070169A">
            <w:pPr>
              <w:tabs>
                <w:tab w:val="left" w:pos="2694"/>
                <w:tab w:val="left" w:pos="3686"/>
              </w:tabs>
              <w:spacing w:before="60" w:after="60"/>
              <w:rPr>
                <w:b/>
                <w:color w:val="FFFFFF" w:themeColor="background1"/>
              </w:rPr>
            </w:pPr>
            <w:r w:rsidRPr="000A4852">
              <w:rPr>
                <w:b/>
                <w:color w:val="FFFFFF" w:themeColor="background1"/>
              </w:rPr>
              <w:t>Criteria</w:t>
            </w:r>
          </w:p>
        </w:tc>
        <w:tc>
          <w:tcPr>
            <w:tcW w:w="1001" w:type="dxa"/>
            <w:shd w:val="clear" w:color="auto" w:fill="808080" w:themeFill="background1" w:themeFillShade="80"/>
          </w:tcPr>
          <w:p w14:paraId="244E6A7A" w14:textId="77777777" w:rsidR="00795732" w:rsidRPr="000A4852" w:rsidRDefault="00795732" w:rsidP="0070169A">
            <w:pPr>
              <w:tabs>
                <w:tab w:val="left" w:pos="2694"/>
                <w:tab w:val="left" w:pos="3686"/>
              </w:tabs>
              <w:spacing w:before="60" w:after="60"/>
              <w:rPr>
                <w:b/>
                <w:color w:val="FFFFFF" w:themeColor="background1"/>
              </w:rPr>
            </w:pPr>
            <w:r w:rsidRPr="000A4852">
              <w:rPr>
                <w:b/>
                <w:color w:val="FFFFFF" w:themeColor="background1"/>
              </w:rPr>
              <w:t>Y/N/NA</w:t>
            </w:r>
          </w:p>
        </w:tc>
        <w:tc>
          <w:tcPr>
            <w:tcW w:w="4486" w:type="dxa"/>
            <w:shd w:val="clear" w:color="auto" w:fill="808080" w:themeFill="background1" w:themeFillShade="80"/>
          </w:tcPr>
          <w:p w14:paraId="6F5798EB" w14:textId="77777777" w:rsidR="00795732" w:rsidRPr="000A4852" w:rsidRDefault="00795732" w:rsidP="0070169A">
            <w:pPr>
              <w:tabs>
                <w:tab w:val="left" w:pos="2694"/>
                <w:tab w:val="left" w:pos="3686"/>
              </w:tabs>
              <w:spacing w:before="60" w:after="60"/>
              <w:rPr>
                <w:b/>
                <w:color w:val="FFFFFF" w:themeColor="background1"/>
              </w:rPr>
            </w:pPr>
            <w:r w:rsidRPr="000A4852">
              <w:rPr>
                <w:b/>
                <w:color w:val="FFFFFF" w:themeColor="background1"/>
              </w:rPr>
              <w:t>Comments / Action required</w:t>
            </w:r>
          </w:p>
        </w:tc>
      </w:tr>
      <w:tr w:rsidR="00795732" w:rsidRPr="000A4852" w14:paraId="463779FC" w14:textId="77777777" w:rsidTr="0070169A">
        <w:tc>
          <w:tcPr>
            <w:tcW w:w="9242" w:type="dxa"/>
            <w:gridSpan w:val="3"/>
            <w:shd w:val="clear" w:color="auto" w:fill="D9D9D9" w:themeFill="background1" w:themeFillShade="D9"/>
          </w:tcPr>
          <w:p w14:paraId="202BAA78" w14:textId="77777777" w:rsidR="00795732" w:rsidRPr="000A4852" w:rsidRDefault="00795732" w:rsidP="0070169A">
            <w:pPr>
              <w:tabs>
                <w:tab w:val="left" w:pos="2694"/>
                <w:tab w:val="left" w:pos="3686"/>
              </w:tabs>
              <w:spacing w:before="60" w:after="60"/>
              <w:rPr>
                <w:b/>
              </w:rPr>
            </w:pPr>
            <w:r w:rsidRPr="000A4852">
              <w:rPr>
                <w:b/>
              </w:rPr>
              <w:t>Validity – Does the assessment task do what it is meant to?</w:t>
            </w:r>
          </w:p>
        </w:tc>
      </w:tr>
      <w:tr w:rsidR="00795732" w:rsidRPr="000A4852" w14:paraId="3219F94E" w14:textId="77777777" w:rsidTr="0070169A">
        <w:tc>
          <w:tcPr>
            <w:tcW w:w="3755" w:type="dxa"/>
          </w:tcPr>
          <w:p w14:paraId="594FA1D2" w14:textId="77777777" w:rsidR="00795732" w:rsidRPr="00A1312D" w:rsidRDefault="00795732" w:rsidP="00795732">
            <w:pPr>
              <w:pStyle w:val="ListParagraph"/>
              <w:numPr>
                <w:ilvl w:val="0"/>
                <w:numId w:val="20"/>
              </w:numPr>
              <w:tabs>
                <w:tab w:val="left" w:pos="2694"/>
                <w:tab w:val="left" w:pos="3686"/>
              </w:tabs>
              <w:spacing w:before="60" w:after="60"/>
              <w:rPr>
                <w:rFonts w:ascii="HelveticaNeueLT Std" w:hAnsi="HelveticaNeueLT Std"/>
                <w:sz w:val="19"/>
                <w:szCs w:val="19"/>
              </w:rPr>
            </w:pPr>
            <w:r w:rsidRPr="00A1312D">
              <w:rPr>
                <w:rFonts w:ascii="HelveticaNeueLT Std" w:hAnsi="HelveticaNeueLT Std"/>
                <w:sz w:val="19"/>
                <w:szCs w:val="19"/>
              </w:rPr>
              <w:t xml:space="preserve">Task is based on </w:t>
            </w:r>
            <w:r w:rsidR="00435A50" w:rsidRPr="00A1312D">
              <w:rPr>
                <w:rFonts w:ascii="HelveticaNeueLT Std" w:hAnsi="HelveticaNeueLT Std"/>
                <w:sz w:val="19"/>
                <w:szCs w:val="19"/>
              </w:rPr>
              <w:t xml:space="preserve">suitable </w:t>
            </w:r>
            <w:r w:rsidRPr="00A1312D">
              <w:rPr>
                <w:rFonts w:ascii="HelveticaNeueLT Std" w:hAnsi="HelveticaNeueLT Std"/>
                <w:sz w:val="19"/>
                <w:szCs w:val="19"/>
              </w:rPr>
              <w:t>social, educational or workplace activities and contexts.</w:t>
            </w:r>
          </w:p>
        </w:tc>
        <w:tc>
          <w:tcPr>
            <w:tcW w:w="1001" w:type="dxa"/>
          </w:tcPr>
          <w:p w14:paraId="5EFFD6FE" w14:textId="77777777" w:rsidR="00795732" w:rsidRPr="000A4852" w:rsidRDefault="00795732" w:rsidP="0070169A">
            <w:pPr>
              <w:tabs>
                <w:tab w:val="left" w:pos="2694"/>
                <w:tab w:val="left" w:pos="3686"/>
              </w:tabs>
              <w:spacing w:before="60" w:after="60"/>
            </w:pPr>
          </w:p>
        </w:tc>
        <w:tc>
          <w:tcPr>
            <w:tcW w:w="4486" w:type="dxa"/>
          </w:tcPr>
          <w:p w14:paraId="17E7C915" w14:textId="77777777" w:rsidR="00795732" w:rsidRPr="000A4852" w:rsidRDefault="00795732" w:rsidP="0070169A">
            <w:pPr>
              <w:tabs>
                <w:tab w:val="left" w:pos="2694"/>
                <w:tab w:val="left" w:pos="3686"/>
              </w:tabs>
              <w:spacing w:before="60" w:after="60"/>
            </w:pPr>
          </w:p>
        </w:tc>
      </w:tr>
      <w:tr w:rsidR="00795732" w:rsidRPr="000A4852" w14:paraId="2EC0E2B0" w14:textId="77777777" w:rsidTr="0070169A">
        <w:tc>
          <w:tcPr>
            <w:tcW w:w="3755" w:type="dxa"/>
          </w:tcPr>
          <w:p w14:paraId="297DF489" w14:textId="77777777" w:rsidR="00795732" w:rsidRPr="00A1312D" w:rsidRDefault="00795732" w:rsidP="00795732">
            <w:pPr>
              <w:pStyle w:val="ListParagraph"/>
              <w:numPr>
                <w:ilvl w:val="0"/>
                <w:numId w:val="20"/>
              </w:numPr>
              <w:tabs>
                <w:tab w:val="left" w:pos="2694"/>
                <w:tab w:val="left" w:pos="3686"/>
              </w:tabs>
              <w:spacing w:before="60" w:after="60"/>
              <w:rPr>
                <w:rFonts w:ascii="HelveticaNeueLT Std" w:hAnsi="HelveticaNeueLT Std"/>
                <w:sz w:val="19"/>
                <w:szCs w:val="19"/>
              </w:rPr>
            </w:pPr>
            <w:r w:rsidRPr="00A1312D">
              <w:rPr>
                <w:rFonts w:ascii="HelveticaNeueLT Std" w:hAnsi="HelveticaNeueLT Std"/>
                <w:sz w:val="19"/>
                <w:szCs w:val="19"/>
              </w:rPr>
              <w:t>Oral or written text type is authentic in purpose, content and format.</w:t>
            </w:r>
            <w:r w:rsidR="00064FEA">
              <w:rPr>
                <w:rFonts w:ascii="HelveticaNeueLT Std" w:hAnsi="HelveticaNeueLT Std"/>
                <w:sz w:val="19"/>
                <w:szCs w:val="19"/>
              </w:rPr>
              <w:br/>
            </w:r>
          </w:p>
        </w:tc>
        <w:tc>
          <w:tcPr>
            <w:tcW w:w="1001" w:type="dxa"/>
          </w:tcPr>
          <w:p w14:paraId="601B0562" w14:textId="77777777" w:rsidR="00795732" w:rsidRPr="000A4852" w:rsidRDefault="00795732" w:rsidP="0070169A">
            <w:pPr>
              <w:tabs>
                <w:tab w:val="left" w:pos="2694"/>
                <w:tab w:val="left" w:pos="3686"/>
              </w:tabs>
              <w:spacing w:before="60" w:after="60"/>
            </w:pPr>
          </w:p>
        </w:tc>
        <w:tc>
          <w:tcPr>
            <w:tcW w:w="4486" w:type="dxa"/>
          </w:tcPr>
          <w:p w14:paraId="07AA63BC" w14:textId="77777777" w:rsidR="00795732" w:rsidRPr="000A4852" w:rsidRDefault="00795732" w:rsidP="0070169A">
            <w:pPr>
              <w:tabs>
                <w:tab w:val="left" w:pos="2694"/>
                <w:tab w:val="left" w:pos="3686"/>
              </w:tabs>
              <w:spacing w:before="60" w:after="60"/>
            </w:pPr>
          </w:p>
        </w:tc>
      </w:tr>
      <w:tr w:rsidR="00795732" w:rsidRPr="000A4852" w14:paraId="4BD31405" w14:textId="77777777" w:rsidTr="0070169A">
        <w:tc>
          <w:tcPr>
            <w:tcW w:w="3755" w:type="dxa"/>
          </w:tcPr>
          <w:p w14:paraId="38C5470A" w14:textId="77777777" w:rsidR="00795732" w:rsidRPr="00A1312D" w:rsidRDefault="00795732" w:rsidP="00795732">
            <w:pPr>
              <w:pStyle w:val="ListParagraph"/>
              <w:numPr>
                <w:ilvl w:val="0"/>
                <w:numId w:val="20"/>
              </w:numPr>
              <w:tabs>
                <w:tab w:val="left" w:pos="2694"/>
                <w:tab w:val="left" w:pos="3686"/>
              </w:tabs>
              <w:spacing w:before="60" w:after="60"/>
              <w:rPr>
                <w:rFonts w:ascii="HelveticaNeueLT Std" w:hAnsi="HelveticaNeueLT Std"/>
                <w:sz w:val="19"/>
                <w:szCs w:val="19"/>
              </w:rPr>
            </w:pPr>
            <w:r w:rsidRPr="00A1312D">
              <w:rPr>
                <w:rFonts w:ascii="HelveticaNeueLT Std" w:hAnsi="HelveticaNeueLT Std"/>
                <w:sz w:val="19"/>
                <w:szCs w:val="19"/>
              </w:rPr>
              <w:t>Language (grammar, vocabulary) is consistent with course content to date.</w:t>
            </w:r>
          </w:p>
        </w:tc>
        <w:tc>
          <w:tcPr>
            <w:tcW w:w="1001" w:type="dxa"/>
          </w:tcPr>
          <w:p w14:paraId="034320F4" w14:textId="77777777" w:rsidR="00795732" w:rsidRPr="000A4852" w:rsidRDefault="00795732" w:rsidP="0070169A">
            <w:pPr>
              <w:tabs>
                <w:tab w:val="left" w:pos="2694"/>
                <w:tab w:val="left" w:pos="3686"/>
              </w:tabs>
              <w:spacing w:before="60" w:after="60"/>
            </w:pPr>
          </w:p>
        </w:tc>
        <w:tc>
          <w:tcPr>
            <w:tcW w:w="4486" w:type="dxa"/>
          </w:tcPr>
          <w:p w14:paraId="4153EDB5" w14:textId="77777777" w:rsidR="00795732" w:rsidRPr="000A4852" w:rsidRDefault="00795732" w:rsidP="0070169A">
            <w:pPr>
              <w:tabs>
                <w:tab w:val="left" w:pos="2694"/>
                <w:tab w:val="left" w:pos="3686"/>
              </w:tabs>
              <w:spacing w:before="60" w:after="60"/>
            </w:pPr>
          </w:p>
        </w:tc>
      </w:tr>
      <w:tr w:rsidR="00795732" w:rsidRPr="000A4852" w14:paraId="4598AEEC" w14:textId="77777777" w:rsidTr="0070169A">
        <w:tc>
          <w:tcPr>
            <w:tcW w:w="3755" w:type="dxa"/>
          </w:tcPr>
          <w:p w14:paraId="7BB3D76F" w14:textId="77777777" w:rsidR="00795732" w:rsidRPr="00A1312D" w:rsidRDefault="00795732" w:rsidP="00795732">
            <w:pPr>
              <w:pStyle w:val="ListParagraph"/>
              <w:numPr>
                <w:ilvl w:val="0"/>
                <w:numId w:val="20"/>
              </w:numPr>
              <w:tabs>
                <w:tab w:val="left" w:pos="2694"/>
                <w:tab w:val="left" w:pos="3686"/>
              </w:tabs>
              <w:spacing w:before="60" w:after="60"/>
              <w:rPr>
                <w:rFonts w:ascii="HelveticaNeueLT Std" w:hAnsi="HelveticaNeueLT Std"/>
                <w:sz w:val="19"/>
                <w:szCs w:val="19"/>
              </w:rPr>
            </w:pPr>
            <w:r w:rsidRPr="00A1312D">
              <w:rPr>
                <w:rFonts w:ascii="HelveticaNeueLT Std" w:hAnsi="HelveticaNeueLT Std"/>
                <w:sz w:val="19"/>
                <w:szCs w:val="19"/>
              </w:rPr>
              <w:t xml:space="preserve">Task relates directly to learning outcomes being assessed. </w:t>
            </w:r>
            <w:r w:rsidRPr="00A1312D">
              <w:rPr>
                <w:rFonts w:ascii="HelveticaNeueLT Std" w:hAnsi="HelveticaNeueLT Std"/>
                <w:sz w:val="19"/>
                <w:szCs w:val="19"/>
              </w:rPr>
              <w:br/>
            </w:r>
          </w:p>
        </w:tc>
        <w:tc>
          <w:tcPr>
            <w:tcW w:w="1001" w:type="dxa"/>
          </w:tcPr>
          <w:p w14:paraId="3D5CB270" w14:textId="77777777" w:rsidR="00795732" w:rsidRPr="000A4852" w:rsidRDefault="00795732" w:rsidP="0070169A">
            <w:pPr>
              <w:tabs>
                <w:tab w:val="left" w:pos="2694"/>
                <w:tab w:val="left" w:pos="3686"/>
              </w:tabs>
              <w:spacing w:before="60" w:after="60"/>
            </w:pPr>
          </w:p>
        </w:tc>
        <w:tc>
          <w:tcPr>
            <w:tcW w:w="4486" w:type="dxa"/>
          </w:tcPr>
          <w:p w14:paraId="283648EF" w14:textId="77777777" w:rsidR="00795732" w:rsidRPr="000A4852" w:rsidRDefault="00795732" w:rsidP="0070169A">
            <w:pPr>
              <w:tabs>
                <w:tab w:val="left" w:pos="2694"/>
                <w:tab w:val="left" w:pos="3686"/>
              </w:tabs>
              <w:spacing w:before="60" w:after="60"/>
            </w:pPr>
          </w:p>
        </w:tc>
      </w:tr>
      <w:tr w:rsidR="00795732" w:rsidRPr="000A4852" w14:paraId="2F69667A" w14:textId="77777777" w:rsidTr="0070169A">
        <w:tc>
          <w:tcPr>
            <w:tcW w:w="3755" w:type="dxa"/>
          </w:tcPr>
          <w:p w14:paraId="0D7B731F" w14:textId="77777777" w:rsidR="00795732" w:rsidRPr="00A1312D" w:rsidRDefault="00795732" w:rsidP="00795732">
            <w:pPr>
              <w:pStyle w:val="ListParagraph"/>
              <w:numPr>
                <w:ilvl w:val="0"/>
                <w:numId w:val="20"/>
              </w:numPr>
              <w:tabs>
                <w:tab w:val="left" w:pos="2694"/>
                <w:tab w:val="left" w:pos="3686"/>
              </w:tabs>
              <w:spacing w:before="60" w:after="60"/>
              <w:rPr>
                <w:rFonts w:ascii="HelveticaNeueLT Std" w:hAnsi="HelveticaNeueLT Std"/>
                <w:sz w:val="19"/>
                <w:szCs w:val="19"/>
              </w:rPr>
            </w:pPr>
            <w:r w:rsidRPr="00A1312D">
              <w:rPr>
                <w:rFonts w:ascii="HelveticaNeueLT Std" w:hAnsi="HelveticaNeueLT Std"/>
                <w:sz w:val="19"/>
                <w:szCs w:val="19"/>
              </w:rPr>
              <w:t>Task assesses student’s ability to meet learning outcomes being assessed</w:t>
            </w:r>
          </w:p>
        </w:tc>
        <w:tc>
          <w:tcPr>
            <w:tcW w:w="1001" w:type="dxa"/>
          </w:tcPr>
          <w:p w14:paraId="53FC2881" w14:textId="77777777" w:rsidR="00795732" w:rsidRPr="000A4852" w:rsidRDefault="00795732" w:rsidP="0070169A">
            <w:pPr>
              <w:tabs>
                <w:tab w:val="left" w:pos="2694"/>
                <w:tab w:val="left" w:pos="3686"/>
              </w:tabs>
              <w:spacing w:before="60" w:after="60"/>
            </w:pPr>
          </w:p>
        </w:tc>
        <w:tc>
          <w:tcPr>
            <w:tcW w:w="4486" w:type="dxa"/>
          </w:tcPr>
          <w:p w14:paraId="0BAAB834" w14:textId="77777777" w:rsidR="00795732" w:rsidRPr="000A4852" w:rsidRDefault="00795732" w:rsidP="0070169A">
            <w:pPr>
              <w:tabs>
                <w:tab w:val="left" w:pos="2694"/>
                <w:tab w:val="left" w:pos="3686"/>
              </w:tabs>
              <w:spacing w:before="60" w:after="60"/>
            </w:pPr>
          </w:p>
        </w:tc>
      </w:tr>
      <w:tr w:rsidR="00795732" w:rsidRPr="000A4852" w14:paraId="12E883C7" w14:textId="77777777" w:rsidTr="0070169A">
        <w:tc>
          <w:tcPr>
            <w:tcW w:w="3755" w:type="dxa"/>
          </w:tcPr>
          <w:p w14:paraId="798D2A03" w14:textId="77777777" w:rsidR="00795732" w:rsidRPr="00A1312D" w:rsidRDefault="00795732" w:rsidP="00795732">
            <w:pPr>
              <w:pStyle w:val="ListParagraph"/>
              <w:numPr>
                <w:ilvl w:val="0"/>
                <w:numId w:val="20"/>
              </w:numPr>
              <w:tabs>
                <w:tab w:val="left" w:pos="2694"/>
                <w:tab w:val="left" w:pos="3686"/>
              </w:tabs>
              <w:spacing w:before="60" w:after="60"/>
              <w:rPr>
                <w:rFonts w:ascii="HelveticaNeueLT Std" w:hAnsi="HelveticaNeueLT Std"/>
                <w:sz w:val="19"/>
                <w:szCs w:val="19"/>
              </w:rPr>
            </w:pPr>
            <w:r w:rsidRPr="00A1312D">
              <w:rPr>
                <w:rFonts w:ascii="HelveticaNeueLT Std" w:hAnsi="HelveticaNeueLT Std"/>
                <w:sz w:val="19"/>
                <w:szCs w:val="19"/>
              </w:rPr>
              <w:t>Assessment method is appropriate for skills being assessed</w:t>
            </w:r>
            <w:r w:rsidR="00435A50" w:rsidRPr="00A1312D">
              <w:rPr>
                <w:rFonts w:ascii="HelveticaNeueLT Std" w:hAnsi="HelveticaNeueLT Std"/>
                <w:sz w:val="19"/>
                <w:szCs w:val="19"/>
              </w:rPr>
              <w:br/>
            </w:r>
          </w:p>
        </w:tc>
        <w:tc>
          <w:tcPr>
            <w:tcW w:w="1001" w:type="dxa"/>
          </w:tcPr>
          <w:p w14:paraId="3791B12C" w14:textId="77777777" w:rsidR="00795732" w:rsidRPr="000A4852" w:rsidRDefault="00795732" w:rsidP="0070169A">
            <w:pPr>
              <w:tabs>
                <w:tab w:val="left" w:pos="2694"/>
                <w:tab w:val="left" w:pos="3686"/>
              </w:tabs>
              <w:spacing w:before="60" w:after="60"/>
            </w:pPr>
          </w:p>
        </w:tc>
        <w:tc>
          <w:tcPr>
            <w:tcW w:w="4486" w:type="dxa"/>
          </w:tcPr>
          <w:p w14:paraId="6B46B707" w14:textId="77777777" w:rsidR="00795732" w:rsidRPr="000A4852" w:rsidRDefault="00795732" w:rsidP="0070169A">
            <w:pPr>
              <w:tabs>
                <w:tab w:val="left" w:pos="2694"/>
                <w:tab w:val="left" w:pos="3686"/>
              </w:tabs>
              <w:spacing w:before="60" w:after="60"/>
            </w:pPr>
          </w:p>
        </w:tc>
      </w:tr>
      <w:tr w:rsidR="00795732" w:rsidRPr="000A4852" w14:paraId="0891F861" w14:textId="77777777" w:rsidTr="0070169A">
        <w:tc>
          <w:tcPr>
            <w:tcW w:w="9242" w:type="dxa"/>
            <w:gridSpan w:val="3"/>
            <w:shd w:val="clear" w:color="auto" w:fill="D9D9D9" w:themeFill="background1" w:themeFillShade="D9"/>
          </w:tcPr>
          <w:p w14:paraId="7D14230F" w14:textId="77777777" w:rsidR="00795732" w:rsidRPr="000A4852" w:rsidRDefault="00795732" w:rsidP="0070169A">
            <w:pPr>
              <w:tabs>
                <w:tab w:val="left" w:pos="2694"/>
                <w:tab w:val="left" w:pos="3686"/>
              </w:tabs>
              <w:spacing w:before="60" w:after="60"/>
              <w:rPr>
                <w:b/>
              </w:rPr>
            </w:pPr>
            <w:r w:rsidRPr="000A4852">
              <w:rPr>
                <w:b/>
              </w:rPr>
              <w:t>Reliability – Is the process consistent?</w:t>
            </w:r>
          </w:p>
        </w:tc>
      </w:tr>
      <w:tr w:rsidR="00795732" w:rsidRPr="000A4852" w14:paraId="4927D7EE" w14:textId="77777777" w:rsidTr="0070169A">
        <w:tc>
          <w:tcPr>
            <w:tcW w:w="3755" w:type="dxa"/>
          </w:tcPr>
          <w:p w14:paraId="62F25383" w14:textId="77777777" w:rsidR="00795732" w:rsidRPr="00A1312D" w:rsidRDefault="00795732" w:rsidP="00795732">
            <w:pPr>
              <w:pStyle w:val="ListParagraph"/>
              <w:numPr>
                <w:ilvl w:val="0"/>
                <w:numId w:val="20"/>
              </w:numPr>
              <w:tabs>
                <w:tab w:val="left" w:pos="2694"/>
                <w:tab w:val="left" w:pos="3686"/>
              </w:tabs>
              <w:spacing w:before="60" w:after="60"/>
              <w:rPr>
                <w:rFonts w:ascii="HelveticaNeueLT Std" w:hAnsi="HelveticaNeueLT Std"/>
                <w:sz w:val="19"/>
                <w:szCs w:val="19"/>
              </w:rPr>
            </w:pPr>
            <w:r w:rsidRPr="00A1312D">
              <w:rPr>
                <w:rFonts w:ascii="HelveticaNeueLT Std" w:hAnsi="HelveticaNeueLT Std"/>
                <w:sz w:val="19"/>
                <w:szCs w:val="19"/>
              </w:rPr>
              <w:t>Instructions to students ensure students are fully aware of assessment requirements.</w:t>
            </w:r>
          </w:p>
        </w:tc>
        <w:tc>
          <w:tcPr>
            <w:tcW w:w="1001" w:type="dxa"/>
          </w:tcPr>
          <w:p w14:paraId="057AC43A" w14:textId="77777777" w:rsidR="00795732" w:rsidRPr="000A4852" w:rsidRDefault="00795732" w:rsidP="0070169A">
            <w:pPr>
              <w:tabs>
                <w:tab w:val="left" w:pos="2694"/>
                <w:tab w:val="left" w:pos="3686"/>
              </w:tabs>
              <w:spacing w:before="60" w:after="60"/>
            </w:pPr>
          </w:p>
        </w:tc>
        <w:tc>
          <w:tcPr>
            <w:tcW w:w="4486" w:type="dxa"/>
          </w:tcPr>
          <w:p w14:paraId="51C68D4E" w14:textId="77777777" w:rsidR="00795732" w:rsidRPr="000A4852" w:rsidRDefault="00795732" w:rsidP="0070169A">
            <w:pPr>
              <w:tabs>
                <w:tab w:val="left" w:pos="2694"/>
                <w:tab w:val="left" w:pos="3686"/>
              </w:tabs>
              <w:spacing w:before="60" w:after="60"/>
            </w:pPr>
          </w:p>
        </w:tc>
      </w:tr>
      <w:tr w:rsidR="00795732" w:rsidRPr="000A4852" w14:paraId="397ACAB9" w14:textId="77777777" w:rsidTr="0070169A">
        <w:tc>
          <w:tcPr>
            <w:tcW w:w="3755" w:type="dxa"/>
          </w:tcPr>
          <w:p w14:paraId="1893A333" w14:textId="77777777" w:rsidR="00795732" w:rsidRPr="00A1312D" w:rsidRDefault="00795732" w:rsidP="00795732">
            <w:pPr>
              <w:pStyle w:val="ListParagraph"/>
              <w:numPr>
                <w:ilvl w:val="0"/>
                <w:numId w:val="20"/>
              </w:numPr>
              <w:tabs>
                <w:tab w:val="left" w:pos="2694"/>
                <w:tab w:val="left" w:pos="3686"/>
              </w:tabs>
              <w:spacing w:before="60" w:after="60"/>
              <w:rPr>
                <w:rFonts w:ascii="HelveticaNeueLT Std" w:hAnsi="HelveticaNeueLT Std"/>
                <w:sz w:val="19"/>
                <w:szCs w:val="19"/>
              </w:rPr>
            </w:pPr>
            <w:r w:rsidRPr="00A1312D">
              <w:rPr>
                <w:rFonts w:ascii="HelveticaNeueLT Std" w:hAnsi="HelveticaNeueLT Std"/>
                <w:sz w:val="19"/>
                <w:szCs w:val="19"/>
              </w:rPr>
              <w:t xml:space="preserve">The language of instructions is consistent with language level of the course. </w:t>
            </w:r>
          </w:p>
        </w:tc>
        <w:tc>
          <w:tcPr>
            <w:tcW w:w="1001" w:type="dxa"/>
          </w:tcPr>
          <w:p w14:paraId="72E897EB" w14:textId="77777777" w:rsidR="00795732" w:rsidRPr="000A4852" w:rsidRDefault="00795732" w:rsidP="0070169A">
            <w:pPr>
              <w:tabs>
                <w:tab w:val="left" w:pos="2694"/>
                <w:tab w:val="left" w:pos="3686"/>
              </w:tabs>
              <w:spacing w:before="60" w:after="60"/>
            </w:pPr>
          </w:p>
        </w:tc>
        <w:tc>
          <w:tcPr>
            <w:tcW w:w="4486" w:type="dxa"/>
          </w:tcPr>
          <w:p w14:paraId="6018FBA5" w14:textId="77777777" w:rsidR="00795732" w:rsidRPr="000A4852" w:rsidRDefault="00795732" w:rsidP="0070169A">
            <w:pPr>
              <w:tabs>
                <w:tab w:val="left" w:pos="2694"/>
                <w:tab w:val="left" w:pos="3686"/>
              </w:tabs>
              <w:spacing w:before="60" w:after="60"/>
            </w:pPr>
          </w:p>
        </w:tc>
      </w:tr>
      <w:tr w:rsidR="00795732" w:rsidRPr="000A4852" w14:paraId="2D84F93E" w14:textId="77777777" w:rsidTr="0070169A">
        <w:tc>
          <w:tcPr>
            <w:tcW w:w="3755" w:type="dxa"/>
          </w:tcPr>
          <w:p w14:paraId="36BFF69F" w14:textId="77777777" w:rsidR="00795732" w:rsidRPr="00A1312D" w:rsidRDefault="00795732" w:rsidP="00795732">
            <w:pPr>
              <w:pStyle w:val="ListParagraph"/>
              <w:numPr>
                <w:ilvl w:val="0"/>
                <w:numId w:val="20"/>
              </w:numPr>
              <w:tabs>
                <w:tab w:val="left" w:pos="2694"/>
                <w:tab w:val="left" w:pos="3686"/>
              </w:tabs>
              <w:spacing w:before="60" w:after="60"/>
              <w:rPr>
                <w:rFonts w:ascii="HelveticaNeueLT Std" w:hAnsi="HelveticaNeueLT Std"/>
                <w:sz w:val="19"/>
                <w:szCs w:val="19"/>
              </w:rPr>
            </w:pPr>
            <w:r w:rsidRPr="00A1312D">
              <w:rPr>
                <w:rFonts w:ascii="HelveticaNeueLT Std" w:hAnsi="HelveticaNeueLT Std"/>
                <w:sz w:val="19"/>
                <w:szCs w:val="19"/>
              </w:rPr>
              <w:t xml:space="preserve">Instructions to assessors are clear and unambiguous. </w:t>
            </w:r>
            <w:r w:rsidRPr="00A1312D">
              <w:rPr>
                <w:rFonts w:ascii="HelveticaNeueLT Std" w:hAnsi="HelveticaNeueLT Std"/>
                <w:sz w:val="19"/>
                <w:szCs w:val="19"/>
              </w:rPr>
              <w:br/>
            </w:r>
          </w:p>
        </w:tc>
        <w:tc>
          <w:tcPr>
            <w:tcW w:w="1001" w:type="dxa"/>
          </w:tcPr>
          <w:p w14:paraId="7D64FC50" w14:textId="77777777" w:rsidR="00795732" w:rsidRPr="000A4852" w:rsidRDefault="00795732" w:rsidP="0070169A">
            <w:pPr>
              <w:tabs>
                <w:tab w:val="left" w:pos="2694"/>
                <w:tab w:val="left" w:pos="3686"/>
              </w:tabs>
              <w:spacing w:before="60" w:after="60"/>
            </w:pPr>
          </w:p>
        </w:tc>
        <w:tc>
          <w:tcPr>
            <w:tcW w:w="4486" w:type="dxa"/>
          </w:tcPr>
          <w:p w14:paraId="26307F00" w14:textId="77777777" w:rsidR="00795732" w:rsidRPr="000A4852" w:rsidRDefault="00795732" w:rsidP="0070169A">
            <w:pPr>
              <w:tabs>
                <w:tab w:val="left" w:pos="2694"/>
                <w:tab w:val="left" w:pos="3686"/>
              </w:tabs>
              <w:spacing w:before="60" w:after="60"/>
            </w:pPr>
          </w:p>
        </w:tc>
      </w:tr>
      <w:tr w:rsidR="00795732" w:rsidRPr="000A4852" w14:paraId="3BD8D984" w14:textId="77777777" w:rsidTr="0070169A">
        <w:tc>
          <w:tcPr>
            <w:tcW w:w="3755" w:type="dxa"/>
          </w:tcPr>
          <w:p w14:paraId="615A9BFC" w14:textId="77777777" w:rsidR="00795732" w:rsidRPr="00A1312D" w:rsidRDefault="00795732" w:rsidP="00795732">
            <w:pPr>
              <w:pStyle w:val="ListParagraph"/>
              <w:numPr>
                <w:ilvl w:val="0"/>
                <w:numId w:val="20"/>
              </w:numPr>
              <w:tabs>
                <w:tab w:val="left" w:pos="2694"/>
                <w:tab w:val="left" w:pos="3686"/>
              </w:tabs>
              <w:spacing w:before="60" w:after="60"/>
              <w:rPr>
                <w:rFonts w:ascii="HelveticaNeueLT Std" w:hAnsi="HelveticaNeueLT Std"/>
                <w:sz w:val="19"/>
                <w:szCs w:val="19"/>
              </w:rPr>
            </w:pPr>
            <w:r w:rsidRPr="00A1312D">
              <w:rPr>
                <w:rFonts w:ascii="HelveticaNeueLT Std" w:hAnsi="HelveticaNeueLT Std"/>
                <w:sz w:val="19"/>
                <w:szCs w:val="19"/>
              </w:rPr>
              <w:t>Marking guides/rubrics reflect learning outcomes being assessed.</w:t>
            </w:r>
            <w:r w:rsidRPr="00A1312D">
              <w:rPr>
                <w:rFonts w:ascii="HelveticaNeueLT Std" w:hAnsi="HelveticaNeueLT Std"/>
                <w:sz w:val="19"/>
                <w:szCs w:val="19"/>
              </w:rPr>
              <w:br/>
            </w:r>
          </w:p>
        </w:tc>
        <w:tc>
          <w:tcPr>
            <w:tcW w:w="1001" w:type="dxa"/>
          </w:tcPr>
          <w:p w14:paraId="6C1EF1EE" w14:textId="77777777" w:rsidR="00795732" w:rsidRPr="000A4852" w:rsidRDefault="00795732" w:rsidP="0070169A">
            <w:pPr>
              <w:tabs>
                <w:tab w:val="left" w:pos="2694"/>
                <w:tab w:val="left" w:pos="3686"/>
              </w:tabs>
              <w:spacing w:before="60" w:after="60"/>
            </w:pPr>
          </w:p>
        </w:tc>
        <w:tc>
          <w:tcPr>
            <w:tcW w:w="4486" w:type="dxa"/>
          </w:tcPr>
          <w:p w14:paraId="7A341A10" w14:textId="77777777" w:rsidR="00795732" w:rsidRPr="000A4852" w:rsidRDefault="00795732" w:rsidP="0070169A">
            <w:pPr>
              <w:tabs>
                <w:tab w:val="left" w:pos="2694"/>
                <w:tab w:val="left" w:pos="3686"/>
              </w:tabs>
              <w:spacing w:before="60" w:after="60"/>
            </w:pPr>
          </w:p>
        </w:tc>
      </w:tr>
      <w:tr w:rsidR="00795732" w:rsidRPr="000A4852" w14:paraId="25A3698C" w14:textId="77777777" w:rsidTr="0070169A">
        <w:tc>
          <w:tcPr>
            <w:tcW w:w="3755" w:type="dxa"/>
          </w:tcPr>
          <w:p w14:paraId="091D609E" w14:textId="77777777" w:rsidR="00795732" w:rsidRPr="00A1312D" w:rsidRDefault="00795732" w:rsidP="00795732">
            <w:pPr>
              <w:pStyle w:val="ListParagraph"/>
              <w:numPr>
                <w:ilvl w:val="0"/>
                <w:numId w:val="20"/>
              </w:numPr>
              <w:tabs>
                <w:tab w:val="left" w:pos="2694"/>
                <w:tab w:val="left" w:pos="3686"/>
              </w:tabs>
              <w:spacing w:before="60" w:after="60"/>
              <w:rPr>
                <w:rFonts w:ascii="HelveticaNeueLT Std" w:hAnsi="HelveticaNeueLT Std"/>
                <w:sz w:val="19"/>
                <w:szCs w:val="19"/>
              </w:rPr>
            </w:pPr>
            <w:r w:rsidRPr="00A1312D">
              <w:rPr>
                <w:rFonts w:ascii="HelveticaNeueLT Std" w:hAnsi="HelveticaNeueLT Std"/>
                <w:sz w:val="19"/>
                <w:szCs w:val="19"/>
              </w:rPr>
              <w:t>Marking guides/rubrics are clear and unambiguous.</w:t>
            </w:r>
            <w:r w:rsidRPr="00A1312D">
              <w:rPr>
                <w:rFonts w:ascii="HelveticaNeueLT Std" w:hAnsi="HelveticaNeueLT Std"/>
                <w:sz w:val="19"/>
                <w:szCs w:val="19"/>
              </w:rPr>
              <w:br/>
            </w:r>
          </w:p>
        </w:tc>
        <w:tc>
          <w:tcPr>
            <w:tcW w:w="1001" w:type="dxa"/>
          </w:tcPr>
          <w:p w14:paraId="471041B3" w14:textId="77777777" w:rsidR="00795732" w:rsidRPr="000A4852" w:rsidRDefault="00795732" w:rsidP="0070169A">
            <w:pPr>
              <w:tabs>
                <w:tab w:val="left" w:pos="2694"/>
                <w:tab w:val="left" w:pos="3686"/>
              </w:tabs>
              <w:spacing w:before="60" w:after="60"/>
            </w:pPr>
          </w:p>
        </w:tc>
        <w:tc>
          <w:tcPr>
            <w:tcW w:w="4486" w:type="dxa"/>
          </w:tcPr>
          <w:p w14:paraId="55B541A0" w14:textId="77777777" w:rsidR="00795732" w:rsidRPr="000A4852" w:rsidRDefault="00795732" w:rsidP="0070169A">
            <w:pPr>
              <w:tabs>
                <w:tab w:val="left" w:pos="2694"/>
                <w:tab w:val="left" w:pos="3686"/>
              </w:tabs>
              <w:spacing w:before="60" w:after="60"/>
            </w:pPr>
          </w:p>
        </w:tc>
      </w:tr>
      <w:tr w:rsidR="00795732" w:rsidRPr="00A1312D" w14:paraId="039CA6A3" w14:textId="77777777" w:rsidTr="0070169A">
        <w:tc>
          <w:tcPr>
            <w:tcW w:w="9242" w:type="dxa"/>
            <w:gridSpan w:val="3"/>
            <w:shd w:val="clear" w:color="auto" w:fill="D9D9D9" w:themeFill="background1" w:themeFillShade="D9"/>
          </w:tcPr>
          <w:p w14:paraId="0914F236" w14:textId="77777777" w:rsidR="00795732" w:rsidRPr="00A1312D" w:rsidRDefault="00795732" w:rsidP="0070169A">
            <w:pPr>
              <w:tabs>
                <w:tab w:val="left" w:pos="2694"/>
                <w:tab w:val="left" w:pos="3686"/>
              </w:tabs>
              <w:spacing w:before="60" w:after="60"/>
              <w:rPr>
                <w:b/>
              </w:rPr>
            </w:pPr>
            <w:r w:rsidRPr="00A1312D">
              <w:rPr>
                <w:b/>
              </w:rPr>
              <w:t xml:space="preserve">Flexibility </w:t>
            </w:r>
          </w:p>
        </w:tc>
      </w:tr>
      <w:tr w:rsidR="00795732" w:rsidRPr="000A4852" w14:paraId="0FDE7114" w14:textId="77777777" w:rsidTr="0070169A">
        <w:tc>
          <w:tcPr>
            <w:tcW w:w="3755" w:type="dxa"/>
          </w:tcPr>
          <w:p w14:paraId="2BB1645A" w14:textId="77777777" w:rsidR="00795732" w:rsidRPr="00A1312D" w:rsidRDefault="00795732" w:rsidP="00795732">
            <w:pPr>
              <w:pStyle w:val="ListParagraph"/>
              <w:numPr>
                <w:ilvl w:val="0"/>
                <w:numId w:val="20"/>
              </w:numPr>
              <w:tabs>
                <w:tab w:val="left" w:pos="2694"/>
                <w:tab w:val="left" w:pos="3686"/>
              </w:tabs>
              <w:spacing w:before="60" w:after="60"/>
              <w:rPr>
                <w:rFonts w:ascii="HelveticaNeueLT Std" w:hAnsi="HelveticaNeueLT Std"/>
                <w:sz w:val="19"/>
                <w:szCs w:val="19"/>
              </w:rPr>
            </w:pPr>
            <w:r w:rsidRPr="00A1312D">
              <w:rPr>
                <w:rFonts w:ascii="HelveticaNeueLT Std" w:hAnsi="HelveticaNeueLT Std"/>
                <w:sz w:val="19"/>
                <w:szCs w:val="19"/>
              </w:rPr>
              <w:t>Reasonable adjustment can be made for students with specific needs or language skill profiles.</w:t>
            </w:r>
          </w:p>
        </w:tc>
        <w:tc>
          <w:tcPr>
            <w:tcW w:w="1001" w:type="dxa"/>
          </w:tcPr>
          <w:p w14:paraId="4F639FD2" w14:textId="77777777" w:rsidR="00795732" w:rsidRPr="000A4852" w:rsidRDefault="00795732" w:rsidP="0070169A">
            <w:pPr>
              <w:tabs>
                <w:tab w:val="left" w:pos="2694"/>
                <w:tab w:val="left" w:pos="3686"/>
              </w:tabs>
              <w:spacing w:before="60" w:after="60"/>
            </w:pPr>
          </w:p>
        </w:tc>
        <w:tc>
          <w:tcPr>
            <w:tcW w:w="4486" w:type="dxa"/>
          </w:tcPr>
          <w:p w14:paraId="3BF70DEF" w14:textId="77777777" w:rsidR="00795732" w:rsidRPr="000A4852" w:rsidRDefault="00795732" w:rsidP="0070169A">
            <w:pPr>
              <w:tabs>
                <w:tab w:val="left" w:pos="2694"/>
                <w:tab w:val="left" w:pos="3686"/>
              </w:tabs>
              <w:spacing w:before="60" w:after="60"/>
            </w:pPr>
          </w:p>
        </w:tc>
      </w:tr>
      <w:tr w:rsidR="00795732" w:rsidRPr="000A4852" w14:paraId="441759C7" w14:textId="77777777" w:rsidTr="0070169A">
        <w:tc>
          <w:tcPr>
            <w:tcW w:w="9242" w:type="dxa"/>
            <w:gridSpan w:val="3"/>
            <w:shd w:val="clear" w:color="auto" w:fill="D9D9D9" w:themeFill="background1" w:themeFillShade="D9"/>
          </w:tcPr>
          <w:p w14:paraId="63A4CB47" w14:textId="77777777" w:rsidR="00795732" w:rsidRPr="000A4852" w:rsidRDefault="00795732" w:rsidP="0070169A">
            <w:pPr>
              <w:tabs>
                <w:tab w:val="left" w:pos="2694"/>
                <w:tab w:val="left" w:pos="3686"/>
              </w:tabs>
              <w:spacing w:before="60" w:after="60"/>
              <w:rPr>
                <w:b/>
              </w:rPr>
            </w:pPr>
            <w:r w:rsidRPr="000A4852">
              <w:rPr>
                <w:b/>
              </w:rPr>
              <w:t xml:space="preserve">Fairness </w:t>
            </w:r>
          </w:p>
        </w:tc>
      </w:tr>
      <w:tr w:rsidR="00795732" w:rsidRPr="000A4852" w14:paraId="38593F92" w14:textId="77777777" w:rsidTr="0070169A">
        <w:tc>
          <w:tcPr>
            <w:tcW w:w="3755" w:type="dxa"/>
          </w:tcPr>
          <w:p w14:paraId="4EDC1237" w14:textId="77777777" w:rsidR="00795732" w:rsidRPr="00A1312D" w:rsidRDefault="00795732" w:rsidP="00795732">
            <w:pPr>
              <w:pStyle w:val="ListParagraph"/>
              <w:numPr>
                <w:ilvl w:val="0"/>
                <w:numId w:val="20"/>
              </w:numPr>
              <w:tabs>
                <w:tab w:val="left" w:pos="2694"/>
                <w:tab w:val="left" w:pos="3686"/>
              </w:tabs>
              <w:spacing w:before="60" w:after="60"/>
              <w:rPr>
                <w:rFonts w:ascii="HelveticaNeueLT Std" w:hAnsi="HelveticaNeueLT Std"/>
                <w:sz w:val="19"/>
                <w:szCs w:val="19"/>
              </w:rPr>
            </w:pPr>
            <w:r w:rsidRPr="00A1312D">
              <w:rPr>
                <w:rFonts w:ascii="HelveticaNeueLT Std" w:hAnsi="HelveticaNeueLT Std"/>
                <w:sz w:val="19"/>
                <w:szCs w:val="19"/>
              </w:rPr>
              <w:t>Task does not require specialist knowledge beyond course content to date.</w:t>
            </w:r>
          </w:p>
        </w:tc>
        <w:tc>
          <w:tcPr>
            <w:tcW w:w="1001" w:type="dxa"/>
          </w:tcPr>
          <w:p w14:paraId="6BB3A989" w14:textId="77777777" w:rsidR="00795732" w:rsidRPr="000A4852" w:rsidRDefault="00795732" w:rsidP="0070169A">
            <w:pPr>
              <w:tabs>
                <w:tab w:val="left" w:pos="2694"/>
                <w:tab w:val="left" w:pos="3686"/>
              </w:tabs>
              <w:spacing w:before="60" w:after="60"/>
            </w:pPr>
          </w:p>
        </w:tc>
        <w:tc>
          <w:tcPr>
            <w:tcW w:w="4486" w:type="dxa"/>
          </w:tcPr>
          <w:p w14:paraId="667BD9A3" w14:textId="77777777" w:rsidR="00795732" w:rsidRPr="000A4852" w:rsidRDefault="00795732" w:rsidP="0070169A">
            <w:pPr>
              <w:tabs>
                <w:tab w:val="left" w:pos="2694"/>
                <w:tab w:val="left" w:pos="3686"/>
              </w:tabs>
              <w:spacing w:before="60" w:after="60"/>
            </w:pPr>
          </w:p>
        </w:tc>
      </w:tr>
      <w:tr w:rsidR="00A1312D" w:rsidRPr="000A4852" w14:paraId="19EC9D09" w14:textId="77777777" w:rsidTr="00AD3FCE">
        <w:tc>
          <w:tcPr>
            <w:tcW w:w="3755" w:type="dxa"/>
          </w:tcPr>
          <w:p w14:paraId="52E89975" w14:textId="77777777" w:rsidR="00A1312D" w:rsidRPr="00A1312D" w:rsidRDefault="00A1312D" w:rsidP="00A1312D">
            <w:pPr>
              <w:pStyle w:val="ListParagraph"/>
              <w:numPr>
                <w:ilvl w:val="0"/>
                <w:numId w:val="20"/>
              </w:numPr>
              <w:tabs>
                <w:tab w:val="left" w:pos="2694"/>
                <w:tab w:val="left" w:pos="3686"/>
              </w:tabs>
              <w:spacing w:before="60" w:after="60"/>
              <w:rPr>
                <w:rFonts w:ascii="HelveticaNeueLT Std" w:hAnsi="HelveticaNeueLT Std"/>
                <w:sz w:val="19"/>
                <w:szCs w:val="19"/>
              </w:rPr>
            </w:pPr>
            <w:r w:rsidRPr="00A1312D">
              <w:rPr>
                <w:rFonts w:ascii="HelveticaNeueLT Std" w:hAnsi="HelveticaNeueLT Std"/>
                <w:sz w:val="19"/>
                <w:szCs w:val="19"/>
              </w:rPr>
              <w:t xml:space="preserve">Task </w:t>
            </w:r>
            <w:r>
              <w:rPr>
                <w:rFonts w:ascii="HelveticaNeueLT Std" w:hAnsi="HelveticaNeueLT Std"/>
                <w:sz w:val="19"/>
                <w:szCs w:val="19"/>
              </w:rPr>
              <w:t>content will not impact negatively for personal or cultural reasons.</w:t>
            </w:r>
          </w:p>
        </w:tc>
        <w:tc>
          <w:tcPr>
            <w:tcW w:w="1001" w:type="dxa"/>
          </w:tcPr>
          <w:p w14:paraId="4053FA0A" w14:textId="77777777" w:rsidR="00A1312D" w:rsidRPr="000A4852" w:rsidRDefault="00A1312D" w:rsidP="00AD3FCE">
            <w:pPr>
              <w:tabs>
                <w:tab w:val="left" w:pos="2694"/>
                <w:tab w:val="left" w:pos="3686"/>
              </w:tabs>
              <w:spacing w:before="60" w:after="60"/>
            </w:pPr>
          </w:p>
        </w:tc>
        <w:tc>
          <w:tcPr>
            <w:tcW w:w="4486" w:type="dxa"/>
          </w:tcPr>
          <w:p w14:paraId="70AC37FB" w14:textId="77777777" w:rsidR="00A1312D" w:rsidRPr="000A4852" w:rsidRDefault="00A1312D" w:rsidP="00AD3FCE">
            <w:pPr>
              <w:tabs>
                <w:tab w:val="left" w:pos="2694"/>
                <w:tab w:val="left" w:pos="3686"/>
              </w:tabs>
              <w:spacing w:before="60" w:after="60"/>
            </w:pPr>
          </w:p>
        </w:tc>
      </w:tr>
      <w:tr w:rsidR="00795732" w:rsidRPr="000A4852" w14:paraId="3306CEB2" w14:textId="77777777" w:rsidTr="0070169A">
        <w:tc>
          <w:tcPr>
            <w:tcW w:w="9242" w:type="dxa"/>
            <w:gridSpan w:val="3"/>
            <w:shd w:val="clear" w:color="auto" w:fill="D9D9D9" w:themeFill="background1" w:themeFillShade="D9"/>
          </w:tcPr>
          <w:p w14:paraId="255117B2" w14:textId="77777777" w:rsidR="00795732" w:rsidRPr="000A4852" w:rsidRDefault="00795732" w:rsidP="0070169A">
            <w:pPr>
              <w:tabs>
                <w:tab w:val="left" w:pos="2694"/>
                <w:tab w:val="left" w:pos="3686"/>
              </w:tabs>
              <w:spacing w:before="60" w:after="60"/>
              <w:rPr>
                <w:b/>
              </w:rPr>
            </w:pPr>
            <w:r w:rsidRPr="000A4852">
              <w:rPr>
                <w:b/>
              </w:rPr>
              <w:t xml:space="preserve">Currency </w:t>
            </w:r>
          </w:p>
        </w:tc>
      </w:tr>
      <w:tr w:rsidR="00795732" w:rsidRPr="000A4852" w14:paraId="169A2666" w14:textId="77777777" w:rsidTr="0070169A">
        <w:tc>
          <w:tcPr>
            <w:tcW w:w="3755" w:type="dxa"/>
          </w:tcPr>
          <w:p w14:paraId="273463FF" w14:textId="77777777" w:rsidR="00795732" w:rsidRPr="00A1312D" w:rsidRDefault="00795732" w:rsidP="00795732">
            <w:pPr>
              <w:pStyle w:val="ListParagraph"/>
              <w:numPr>
                <w:ilvl w:val="0"/>
                <w:numId w:val="20"/>
              </w:numPr>
              <w:tabs>
                <w:tab w:val="left" w:pos="2694"/>
                <w:tab w:val="left" w:pos="3686"/>
              </w:tabs>
              <w:spacing w:before="60" w:after="60"/>
              <w:rPr>
                <w:rFonts w:ascii="HelveticaNeueLT Std" w:hAnsi="HelveticaNeueLT Std"/>
                <w:sz w:val="19"/>
                <w:szCs w:val="19"/>
              </w:rPr>
            </w:pPr>
            <w:r w:rsidRPr="00A1312D">
              <w:rPr>
                <w:rFonts w:ascii="HelveticaNeueLT Std" w:hAnsi="HelveticaNeueLT Std"/>
                <w:sz w:val="19"/>
                <w:szCs w:val="19"/>
              </w:rPr>
              <w:t>Task material retains currency (e.g. of content, relationship to external tests).</w:t>
            </w:r>
          </w:p>
        </w:tc>
        <w:tc>
          <w:tcPr>
            <w:tcW w:w="1001" w:type="dxa"/>
          </w:tcPr>
          <w:p w14:paraId="1FED059B" w14:textId="77777777" w:rsidR="00795732" w:rsidRPr="000A4852" w:rsidRDefault="00795732" w:rsidP="0070169A">
            <w:pPr>
              <w:tabs>
                <w:tab w:val="left" w:pos="2694"/>
                <w:tab w:val="left" w:pos="3686"/>
              </w:tabs>
              <w:spacing w:before="60" w:after="60"/>
            </w:pPr>
          </w:p>
        </w:tc>
        <w:tc>
          <w:tcPr>
            <w:tcW w:w="4486" w:type="dxa"/>
          </w:tcPr>
          <w:p w14:paraId="62FCC839" w14:textId="77777777" w:rsidR="00795732" w:rsidRPr="000A4852" w:rsidRDefault="00795732" w:rsidP="0070169A">
            <w:pPr>
              <w:tabs>
                <w:tab w:val="left" w:pos="2694"/>
                <w:tab w:val="left" w:pos="3686"/>
              </w:tabs>
              <w:spacing w:before="60" w:after="60"/>
            </w:pPr>
          </w:p>
        </w:tc>
      </w:tr>
    </w:tbl>
    <w:p w14:paraId="32BFDBEA" w14:textId="77777777" w:rsidR="00795732" w:rsidRPr="00F00E38" w:rsidRDefault="00795732" w:rsidP="00E91EE1">
      <w:pPr>
        <w:rPr>
          <w:rFonts w:ascii="Arial Narrow" w:hAnsi="Arial Narrow" w:cs="Arial"/>
        </w:rPr>
      </w:pPr>
    </w:p>
    <w:sectPr w:rsidR="00795732" w:rsidRPr="00F00E38" w:rsidSect="00435A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851" w:right="1418" w:bottom="709" w:left="1418" w:header="709" w:footer="6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1637DA" w14:textId="77777777" w:rsidR="00C722B1" w:rsidRDefault="00C722B1" w:rsidP="00DD2DBA">
      <w:r>
        <w:separator/>
      </w:r>
    </w:p>
  </w:endnote>
  <w:endnote w:type="continuationSeparator" w:id="0">
    <w:p w14:paraId="7D1F0B62" w14:textId="77777777" w:rsidR="00C722B1" w:rsidRDefault="00C722B1" w:rsidP="00DD2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978425" w14:textId="77777777" w:rsidR="00435A50" w:rsidRDefault="00435A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03FE47" w14:textId="77777777" w:rsidR="00435A50" w:rsidRPr="00435A50" w:rsidRDefault="00435A50" w:rsidP="00064FEA">
    <w:pPr>
      <w:pStyle w:val="Footer"/>
      <w:tabs>
        <w:tab w:val="clear" w:pos="4513"/>
        <w:tab w:val="clear" w:pos="9026"/>
        <w:tab w:val="center" w:pos="4536"/>
        <w:tab w:val="right" w:pos="9072"/>
      </w:tabs>
      <w:rPr>
        <w:rFonts w:ascii="Arial Narrow" w:hAnsi="Arial Narrow"/>
        <w:sz w:val="18"/>
        <w:szCs w:val="16"/>
      </w:rPr>
    </w:pPr>
    <w:r w:rsidRPr="00435A50">
      <w:rPr>
        <w:rFonts w:ascii="Arial Narrow" w:hAnsi="Arial Narrow"/>
        <w:sz w:val="18"/>
        <w:szCs w:val="16"/>
      </w:rPr>
      <w:t>This template may be modified to suit specific contexts.</w:t>
    </w:r>
  </w:p>
  <w:p w14:paraId="673EC9C6" w14:textId="3D116F86" w:rsidR="000F654F" w:rsidRPr="00795732" w:rsidRDefault="000F654F" w:rsidP="00795732">
    <w:pPr>
      <w:pStyle w:val="Footer"/>
      <w:tabs>
        <w:tab w:val="clear" w:pos="4513"/>
        <w:tab w:val="clear" w:pos="9026"/>
        <w:tab w:val="center" w:pos="4536"/>
        <w:tab w:val="right" w:pos="9072"/>
      </w:tabs>
      <w:rPr>
        <w:rFonts w:ascii="Arial Narrow" w:hAnsi="Arial Narrow"/>
        <w:sz w:val="16"/>
        <w:szCs w:val="16"/>
      </w:rPr>
    </w:pPr>
    <w:r w:rsidRPr="00D204F0">
      <w:rPr>
        <w:rFonts w:ascii="Arial Narrow" w:hAnsi="Arial Narrow"/>
        <w:sz w:val="16"/>
        <w:szCs w:val="16"/>
      </w:rPr>
      <w:t>© NEAS</w:t>
    </w:r>
    <w:r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sz w:val="16"/>
        <w:szCs w:val="16"/>
      </w:rPr>
      <w:fldChar w:fldCharType="begin"/>
    </w:r>
    <w:r>
      <w:rPr>
        <w:rFonts w:ascii="Arial Narrow" w:hAnsi="Arial Narrow"/>
        <w:sz w:val="16"/>
        <w:szCs w:val="16"/>
      </w:rPr>
      <w:instrText xml:space="preserve"> SAVEDATE  \@ "yyyy" \* MERGEFORMAT </w:instrText>
    </w:r>
    <w:r>
      <w:rPr>
        <w:rFonts w:ascii="Arial Narrow" w:hAnsi="Arial Narrow"/>
        <w:sz w:val="16"/>
        <w:szCs w:val="16"/>
      </w:rPr>
      <w:fldChar w:fldCharType="separate"/>
    </w:r>
    <w:r w:rsidR="00A75B9D">
      <w:rPr>
        <w:rFonts w:ascii="Arial Narrow" w:hAnsi="Arial Narrow"/>
        <w:noProof/>
        <w:sz w:val="16"/>
        <w:szCs w:val="16"/>
      </w:rPr>
      <w:t>2020</w:t>
    </w:r>
    <w:r>
      <w:rPr>
        <w:rFonts w:ascii="Arial Narrow" w:hAnsi="Arial Narrow"/>
        <w:sz w:val="16"/>
        <w:szCs w:val="16"/>
      </w:rPr>
      <w:fldChar w:fldCharType="end"/>
    </w:r>
    <w:r>
      <w:rPr>
        <w:rFonts w:ascii="Arial Narrow" w:hAnsi="Arial Narrow"/>
        <w:sz w:val="16"/>
        <w:szCs w:val="16"/>
      </w:rPr>
      <w:t xml:space="preserve">  </w:t>
    </w:r>
    <w:r>
      <w:rPr>
        <w:rFonts w:ascii="Arial Narrow" w:hAnsi="Arial Narrow"/>
        <w:sz w:val="16"/>
        <w:szCs w:val="16"/>
      </w:rPr>
      <w:tab/>
    </w:r>
    <w:r w:rsidRPr="004F4AF3">
      <w:rPr>
        <w:rFonts w:ascii="Arial Narrow" w:hAnsi="Arial Narrow"/>
        <w:color w:val="808080" w:themeColor="background1" w:themeShade="80"/>
        <w:sz w:val="16"/>
      </w:rPr>
      <w:t xml:space="preserve">VERSION </w:t>
    </w:r>
    <w:r w:rsidRPr="004F4AF3">
      <w:rPr>
        <w:rFonts w:ascii="Arial Narrow" w:hAnsi="Arial Narrow"/>
        <w:color w:val="808080" w:themeColor="background1" w:themeShade="80"/>
        <w:sz w:val="16"/>
      </w:rPr>
      <w:fldChar w:fldCharType="begin"/>
    </w:r>
    <w:r w:rsidRPr="004F4AF3">
      <w:rPr>
        <w:rFonts w:ascii="Arial Narrow" w:hAnsi="Arial Narrow"/>
        <w:color w:val="808080" w:themeColor="background1" w:themeShade="80"/>
        <w:sz w:val="16"/>
      </w:rPr>
      <w:instrText xml:space="preserve"> SAVEDATE  \@ "yyyyMM" \* MERGEFORMAT </w:instrText>
    </w:r>
    <w:r w:rsidRPr="004F4AF3">
      <w:rPr>
        <w:rFonts w:ascii="Arial Narrow" w:hAnsi="Arial Narrow"/>
        <w:color w:val="808080" w:themeColor="background1" w:themeShade="80"/>
        <w:sz w:val="16"/>
      </w:rPr>
      <w:fldChar w:fldCharType="separate"/>
    </w:r>
    <w:r w:rsidR="00A75B9D">
      <w:rPr>
        <w:rFonts w:ascii="Arial Narrow" w:hAnsi="Arial Narrow"/>
        <w:noProof/>
        <w:color w:val="808080" w:themeColor="background1" w:themeShade="80"/>
        <w:sz w:val="16"/>
      </w:rPr>
      <w:t>202003</w:t>
    </w:r>
    <w:r w:rsidRPr="004F4AF3">
      <w:rPr>
        <w:rFonts w:ascii="Arial Narrow" w:hAnsi="Arial Narrow"/>
        <w:color w:val="808080" w:themeColor="background1" w:themeShade="80"/>
        <w:sz w:val="16"/>
      </w:rPr>
      <w:fldChar w:fldCharType="end"/>
    </w:r>
    <w:r>
      <w:rPr>
        <w:rFonts w:ascii="Arial Narrow" w:hAnsi="Arial Narrow"/>
        <w:color w:val="808080" w:themeColor="background1" w:themeShade="80"/>
        <w:sz w:val="16"/>
      </w:rPr>
      <w:tab/>
      <w:t xml:space="preserve">Page </w:t>
    </w:r>
    <w:r w:rsidRPr="00003B9F">
      <w:rPr>
        <w:rFonts w:ascii="Arial Narrow" w:hAnsi="Arial Narrow"/>
        <w:color w:val="808080" w:themeColor="background1" w:themeShade="80"/>
        <w:sz w:val="16"/>
      </w:rPr>
      <w:fldChar w:fldCharType="begin"/>
    </w:r>
    <w:r w:rsidRPr="00003B9F">
      <w:rPr>
        <w:rFonts w:ascii="Arial Narrow" w:hAnsi="Arial Narrow"/>
        <w:color w:val="808080" w:themeColor="background1" w:themeShade="80"/>
        <w:sz w:val="16"/>
      </w:rPr>
      <w:instrText xml:space="preserve"> PAGE   \* MERGEFORMAT </w:instrText>
    </w:r>
    <w:r w:rsidRPr="00003B9F">
      <w:rPr>
        <w:rFonts w:ascii="Arial Narrow" w:hAnsi="Arial Narrow"/>
        <w:color w:val="808080" w:themeColor="background1" w:themeShade="80"/>
        <w:sz w:val="16"/>
      </w:rPr>
      <w:fldChar w:fldCharType="separate"/>
    </w:r>
    <w:r w:rsidR="00617BA8">
      <w:rPr>
        <w:rFonts w:ascii="Arial Narrow" w:hAnsi="Arial Narrow"/>
        <w:noProof/>
        <w:color w:val="808080" w:themeColor="background1" w:themeShade="80"/>
        <w:sz w:val="16"/>
      </w:rPr>
      <w:t>2</w:t>
    </w:r>
    <w:r w:rsidRPr="00003B9F">
      <w:rPr>
        <w:rFonts w:ascii="Arial Narrow" w:hAnsi="Arial Narrow"/>
        <w:color w:val="808080" w:themeColor="background1" w:themeShade="80"/>
        <w:sz w:val="16"/>
      </w:rPr>
      <w:fldChar w:fldCharType="end"/>
    </w:r>
    <w:r>
      <w:rPr>
        <w:rFonts w:ascii="Arial Narrow" w:hAnsi="Arial Narrow"/>
        <w:color w:val="808080" w:themeColor="background1" w:themeShade="80"/>
        <w:sz w:val="16"/>
      </w:rPr>
      <w:t xml:space="preserve"> of </w:t>
    </w:r>
    <w:r>
      <w:rPr>
        <w:rFonts w:ascii="Arial Narrow" w:hAnsi="Arial Narrow"/>
        <w:color w:val="808080" w:themeColor="background1" w:themeShade="80"/>
        <w:sz w:val="16"/>
      </w:rPr>
      <w:fldChar w:fldCharType="begin"/>
    </w:r>
    <w:r>
      <w:rPr>
        <w:rFonts w:ascii="Arial Narrow" w:hAnsi="Arial Narrow"/>
        <w:color w:val="808080" w:themeColor="background1" w:themeShade="80"/>
        <w:sz w:val="16"/>
      </w:rPr>
      <w:instrText xml:space="preserve"> NUMPAGES  \# "0" \* Arabic  \* MERGEFORMAT </w:instrText>
    </w:r>
    <w:r>
      <w:rPr>
        <w:rFonts w:ascii="Arial Narrow" w:hAnsi="Arial Narrow"/>
        <w:color w:val="808080" w:themeColor="background1" w:themeShade="80"/>
        <w:sz w:val="16"/>
      </w:rPr>
      <w:fldChar w:fldCharType="separate"/>
    </w:r>
    <w:r w:rsidR="00617BA8">
      <w:rPr>
        <w:rFonts w:ascii="Arial Narrow" w:hAnsi="Arial Narrow"/>
        <w:noProof/>
        <w:color w:val="808080" w:themeColor="background1" w:themeShade="80"/>
        <w:sz w:val="16"/>
      </w:rPr>
      <w:t>2</w:t>
    </w:r>
    <w:r>
      <w:rPr>
        <w:rFonts w:ascii="Arial Narrow" w:hAnsi="Arial Narrow"/>
        <w:color w:val="808080" w:themeColor="background1" w:themeShade="80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101016" w14:textId="77777777" w:rsidR="00435A50" w:rsidRDefault="00435A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4DB189" w14:textId="77777777" w:rsidR="00C722B1" w:rsidRDefault="00C722B1" w:rsidP="00DD2DBA">
      <w:r>
        <w:separator/>
      </w:r>
    </w:p>
  </w:footnote>
  <w:footnote w:type="continuationSeparator" w:id="0">
    <w:p w14:paraId="6635C372" w14:textId="77777777" w:rsidR="00C722B1" w:rsidRDefault="00C722B1" w:rsidP="00DD2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44D181" w14:textId="77777777" w:rsidR="00435A50" w:rsidRDefault="00435A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E1CB5" w14:textId="77777777" w:rsidR="00435A50" w:rsidRDefault="00435A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F6AC1B" w14:textId="77777777" w:rsidR="00435A50" w:rsidRDefault="00435A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93DAB"/>
    <w:multiLevelType w:val="hybridMultilevel"/>
    <w:tmpl w:val="01A0A322"/>
    <w:lvl w:ilvl="0" w:tplc="A274D3B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973214"/>
    <w:multiLevelType w:val="hybridMultilevel"/>
    <w:tmpl w:val="AFD02B9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6144A7"/>
    <w:multiLevelType w:val="hybridMultilevel"/>
    <w:tmpl w:val="200A9FBC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C9E52E3"/>
    <w:multiLevelType w:val="hybridMultilevel"/>
    <w:tmpl w:val="136EB6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546756"/>
    <w:multiLevelType w:val="hybridMultilevel"/>
    <w:tmpl w:val="302EC808"/>
    <w:lvl w:ilvl="0" w:tplc="5EDEEC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6A6A6" w:themeColor="background1" w:themeShade="A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E5166A"/>
    <w:multiLevelType w:val="hybridMultilevel"/>
    <w:tmpl w:val="3EF25684"/>
    <w:lvl w:ilvl="0" w:tplc="4E7ECD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 w:themeColor="background1" w:themeShade="8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9772A4"/>
    <w:multiLevelType w:val="hybridMultilevel"/>
    <w:tmpl w:val="A5FE733A"/>
    <w:lvl w:ilvl="0" w:tplc="0554BD1E">
      <w:start w:val="1"/>
      <w:numFmt w:val="decimal"/>
      <w:lvlText w:val="%1."/>
      <w:lvlJc w:val="left"/>
      <w:pPr>
        <w:ind w:left="61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33" w:hanging="360"/>
      </w:pPr>
    </w:lvl>
    <w:lvl w:ilvl="2" w:tplc="0C09001B" w:tentative="1">
      <w:start w:val="1"/>
      <w:numFmt w:val="lowerRoman"/>
      <w:lvlText w:val="%3."/>
      <w:lvlJc w:val="right"/>
      <w:pPr>
        <w:ind w:left="2053" w:hanging="180"/>
      </w:pPr>
    </w:lvl>
    <w:lvl w:ilvl="3" w:tplc="0C09000F" w:tentative="1">
      <w:start w:val="1"/>
      <w:numFmt w:val="decimal"/>
      <w:lvlText w:val="%4."/>
      <w:lvlJc w:val="left"/>
      <w:pPr>
        <w:ind w:left="2773" w:hanging="360"/>
      </w:pPr>
    </w:lvl>
    <w:lvl w:ilvl="4" w:tplc="0C090019" w:tentative="1">
      <w:start w:val="1"/>
      <w:numFmt w:val="lowerLetter"/>
      <w:lvlText w:val="%5."/>
      <w:lvlJc w:val="left"/>
      <w:pPr>
        <w:ind w:left="3493" w:hanging="360"/>
      </w:pPr>
    </w:lvl>
    <w:lvl w:ilvl="5" w:tplc="0C09001B" w:tentative="1">
      <w:start w:val="1"/>
      <w:numFmt w:val="lowerRoman"/>
      <w:lvlText w:val="%6."/>
      <w:lvlJc w:val="right"/>
      <w:pPr>
        <w:ind w:left="4213" w:hanging="180"/>
      </w:pPr>
    </w:lvl>
    <w:lvl w:ilvl="6" w:tplc="0C09000F" w:tentative="1">
      <w:start w:val="1"/>
      <w:numFmt w:val="decimal"/>
      <w:lvlText w:val="%7."/>
      <w:lvlJc w:val="left"/>
      <w:pPr>
        <w:ind w:left="4933" w:hanging="360"/>
      </w:pPr>
    </w:lvl>
    <w:lvl w:ilvl="7" w:tplc="0C090019" w:tentative="1">
      <w:start w:val="1"/>
      <w:numFmt w:val="lowerLetter"/>
      <w:lvlText w:val="%8."/>
      <w:lvlJc w:val="left"/>
      <w:pPr>
        <w:ind w:left="5653" w:hanging="360"/>
      </w:pPr>
    </w:lvl>
    <w:lvl w:ilvl="8" w:tplc="0C09001B" w:tentative="1">
      <w:start w:val="1"/>
      <w:numFmt w:val="lowerRoman"/>
      <w:lvlText w:val="%9."/>
      <w:lvlJc w:val="right"/>
      <w:pPr>
        <w:ind w:left="6373" w:hanging="180"/>
      </w:pPr>
    </w:lvl>
  </w:abstractNum>
  <w:abstractNum w:abstractNumId="7" w15:restartNumberingAfterBreak="0">
    <w:nsid w:val="4965679C"/>
    <w:multiLevelType w:val="hybridMultilevel"/>
    <w:tmpl w:val="3C5C17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234F6"/>
    <w:multiLevelType w:val="multilevel"/>
    <w:tmpl w:val="018004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DBA13B5"/>
    <w:multiLevelType w:val="hybridMultilevel"/>
    <w:tmpl w:val="59B027B2"/>
    <w:lvl w:ilvl="0" w:tplc="A274D3B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2F5F71"/>
    <w:multiLevelType w:val="hybridMultilevel"/>
    <w:tmpl w:val="99D4F0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4A65E4"/>
    <w:multiLevelType w:val="hybridMultilevel"/>
    <w:tmpl w:val="B7084E9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532BF0"/>
    <w:multiLevelType w:val="hybridMultilevel"/>
    <w:tmpl w:val="B97AFB9E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AE3F50"/>
    <w:multiLevelType w:val="hybridMultilevel"/>
    <w:tmpl w:val="38A09D6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DA2D67"/>
    <w:multiLevelType w:val="hybridMultilevel"/>
    <w:tmpl w:val="0D14FD94"/>
    <w:lvl w:ilvl="0" w:tplc="0C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5C5C0B94"/>
    <w:multiLevelType w:val="hybridMultilevel"/>
    <w:tmpl w:val="DB3C06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300211"/>
    <w:multiLevelType w:val="hybridMultilevel"/>
    <w:tmpl w:val="D37E0E3E"/>
    <w:lvl w:ilvl="0" w:tplc="0C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72FE5C7E"/>
    <w:multiLevelType w:val="hybridMultilevel"/>
    <w:tmpl w:val="0A8633BE"/>
    <w:lvl w:ilvl="0" w:tplc="A00425E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3B7171"/>
    <w:multiLevelType w:val="hybridMultilevel"/>
    <w:tmpl w:val="BEA2C49C"/>
    <w:lvl w:ilvl="0" w:tplc="4D4A75AA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12403F"/>
    <w:multiLevelType w:val="hybridMultilevel"/>
    <w:tmpl w:val="E1CE31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6"/>
  </w:num>
  <w:num w:numId="4">
    <w:abstractNumId w:val="9"/>
  </w:num>
  <w:num w:numId="5">
    <w:abstractNumId w:val="0"/>
  </w:num>
  <w:num w:numId="6">
    <w:abstractNumId w:val="8"/>
  </w:num>
  <w:num w:numId="7">
    <w:abstractNumId w:val="15"/>
  </w:num>
  <w:num w:numId="8">
    <w:abstractNumId w:val="19"/>
  </w:num>
  <w:num w:numId="9">
    <w:abstractNumId w:val="4"/>
  </w:num>
  <w:num w:numId="10">
    <w:abstractNumId w:val="5"/>
  </w:num>
  <w:num w:numId="11">
    <w:abstractNumId w:val="7"/>
  </w:num>
  <w:num w:numId="12">
    <w:abstractNumId w:val="14"/>
  </w:num>
  <w:num w:numId="13">
    <w:abstractNumId w:val="16"/>
  </w:num>
  <w:num w:numId="14">
    <w:abstractNumId w:val="2"/>
  </w:num>
  <w:num w:numId="15">
    <w:abstractNumId w:val="13"/>
  </w:num>
  <w:num w:numId="16">
    <w:abstractNumId w:val="3"/>
  </w:num>
  <w:num w:numId="17">
    <w:abstractNumId w:val="11"/>
  </w:num>
  <w:num w:numId="18">
    <w:abstractNumId w:val="10"/>
  </w:num>
  <w:num w:numId="19">
    <w:abstractNumId w:val="18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>
      <o:colormru v:ext="edit" colors="#690,olive,#b5cd85,#627a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5E"/>
    <w:rsid w:val="0000141B"/>
    <w:rsid w:val="00003B9F"/>
    <w:rsid w:val="00064FEA"/>
    <w:rsid w:val="00072B16"/>
    <w:rsid w:val="000D3F75"/>
    <w:rsid w:val="000E3CB9"/>
    <w:rsid w:val="000F2087"/>
    <w:rsid w:val="000F654F"/>
    <w:rsid w:val="00143144"/>
    <w:rsid w:val="00145C0E"/>
    <w:rsid w:val="00157C5E"/>
    <w:rsid w:val="001A28F7"/>
    <w:rsid w:val="001E4494"/>
    <w:rsid w:val="001E4A86"/>
    <w:rsid w:val="001F0C62"/>
    <w:rsid w:val="001F4705"/>
    <w:rsid w:val="0021241E"/>
    <w:rsid w:val="0022417F"/>
    <w:rsid w:val="0023566D"/>
    <w:rsid w:val="0029029F"/>
    <w:rsid w:val="002A437B"/>
    <w:rsid w:val="002E0F92"/>
    <w:rsid w:val="002F0619"/>
    <w:rsid w:val="002F2E7F"/>
    <w:rsid w:val="003837A8"/>
    <w:rsid w:val="00386107"/>
    <w:rsid w:val="003F18F6"/>
    <w:rsid w:val="00435A50"/>
    <w:rsid w:val="0044055D"/>
    <w:rsid w:val="004527F1"/>
    <w:rsid w:val="0046240C"/>
    <w:rsid w:val="0048052F"/>
    <w:rsid w:val="004958DC"/>
    <w:rsid w:val="004B1A7C"/>
    <w:rsid w:val="004D1685"/>
    <w:rsid w:val="004E5809"/>
    <w:rsid w:val="004E6A08"/>
    <w:rsid w:val="004F4AF3"/>
    <w:rsid w:val="005020B6"/>
    <w:rsid w:val="005335CB"/>
    <w:rsid w:val="005836A2"/>
    <w:rsid w:val="005B1D7C"/>
    <w:rsid w:val="005E0AC9"/>
    <w:rsid w:val="00601C28"/>
    <w:rsid w:val="00617BA8"/>
    <w:rsid w:val="00624413"/>
    <w:rsid w:val="00633243"/>
    <w:rsid w:val="00634F8A"/>
    <w:rsid w:val="00674D5C"/>
    <w:rsid w:val="00681462"/>
    <w:rsid w:val="006943C4"/>
    <w:rsid w:val="006A33D1"/>
    <w:rsid w:val="006F6E6E"/>
    <w:rsid w:val="0070169A"/>
    <w:rsid w:val="00713CBE"/>
    <w:rsid w:val="00713EA6"/>
    <w:rsid w:val="00714902"/>
    <w:rsid w:val="00715479"/>
    <w:rsid w:val="007175AA"/>
    <w:rsid w:val="0074627C"/>
    <w:rsid w:val="0078487E"/>
    <w:rsid w:val="00795732"/>
    <w:rsid w:val="007C6186"/>
    <w:rsid w:val="007C6E3D"/>
    <w:rsid w:val="007D3A70"/>
    <w:rsid w:val="00810810"/>
    <w:rsid w:val="0082393D"/>
    <w:rsid w:val="00827369"/>
    <w:rsid w:val="00835A30"/>
    <w:rsid w:val="008B04D5"/>
    <w:rsid w:val="008B5B56"/>
    <w:rsid w:val="008B7698"/>
    <w:rsid w:val="00946487"/>
    <w:rsid w:val="00964639"/>
    <w:rsid w:val="00977A86"/>
    <w:rsid w:val="0098653E"/>
    <w:rsid w:val="0099241B"/>
    <w:rsid w:val="009B1B19"/>
    <w:rsid w:val="00A1312D"/>
    <w:rsid w:val="00A17AF6"/>
    <w:rsid w:val="00A24528"/>
    <w:rsid w:val="00A36F72"/>
    <w:rsid w:val="00A40B85"/>
    <w:rsid w:val="00A66FD5"/>
    <w:rsid w:val="00A71EF2"/>
    <w:rsid w:val="00A75B9D"/>
    <w:rsid w:val="00A8607A"/>
    <w:rsid w:val="00A9586A"/>
    <w:rsid w:val="00B025EF"/>
    <w:rsid w:val="00B15259"/>
    <w:rsid w:val="00B625B6"/>
    <w:rsid w:val="00B82FAF"/>
    <w:rsid w:val="00BD6F47"/>
    <w:rsid w:val="00BF05BC"/>
    <w:rsid w:val="00C15F6A"/>
    <w:rsid w:val="00C163C9"/>
    <w:rsid w:val="00C35B75"/>
    <w:rsid w:val="00C71699"/>
    <w:rsid w:val="00C722B1"/>
    <w:rsid w:val="00CC6D74"/>
    <w:rsid w:val="00CD715B"/>
    <w:rsid w:val="00D20A1C"/>
    <w:rsid w:val="00D601C2"/>
    <w:rsid w:val="00D6654D"/>
    <w:rsid w:val="00D7478C"/>
    <w:rsid w:val="00DA127D"/>
    <w:rsid w:val="00DA1FDA"/>
    <w:rsid w:val="00DB2076"/>
    <w:rsid w:val="00DD2DBA"/>
    <w:rsid w:val="00DF0E12"/>
    <w:rsid w:val="00E303F3"/>
    <w:rsid w:val="00E40D16"/>
    <w:rsid w:val="00E91918"/>
    <w:rsid w:val="00E91EE1"/>
    <w:rsid w:val="00E96482"/>
    <w:rsid w:val="00EA300E"/>
    <w:rsid w:val="00ED5EF0"/>
    <w:rsid w:val="00EF5DD7"/>
    <w:rsid w:val="00F00E38"/>
    <w:rsid w:val="00F152FC"/>
    <w:rsid w:val="00F244DD"/>
    <w:rsid w:val="00F35C14"/>
    <w:rsid w:val="00F7779B"/>
    <w:rsid w:val="00F93215"/>
    <w:rsid w:val="00FB41A3"/>
    <w:rsid w:val="00FB4878"/>
    <w:rsid w:val="00FB688C"/>
    <w:rsid w:val="00FF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690,olive,#b5cd85,#627a32"/>
    </o:shapedefaults>
    <o:shapelayout v:ext="edit">
      <o:idmap v:ext="edit" data="1"/>
    </o:shapelayout>
  </w:shapeDefaults>
  <w:decimalSymbol w:val="."/>
  <w:listSeparator w:val=","/>
  <w14:docId w14:val="090E5BB7"/>
  <w15:docId w15:val="{57EFB14A-11DB-40DF-841A-2BE61AAB0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C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7A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AF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7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41A3"/>
    <w:pPr>
      <w:ind w:left="720"/>
      <w:contextualSpacing/>
    </w:pPr>
  </w:style>
  <w:style w:type="paragraph" w:customStyle="1" w:styleId="Note">
    <w:name w:val="Note"/>
    <w:basedOn w:val="Normal"/>
    <w:rsid w:val="004D1685"/>
    <w:pPr>
      <w:spacing w:before="120" w:line="220" w:lineRule="exact"/>
      <w:ind w:left="964"/>
      <w:jc w:val="both"/>
    </w:pPr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82736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D2D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DBA"/>
  </w:style>
  <w:style w:type="paragraph" w:styleId="Footer">
    <w:name w:val="footer"/>
    <w:basedOn w:val="Normal"/>
    <w:link w:val="FooterChar"/>
    <w:uiPriority w:val="99"/>
    <w:unhideWhenUsed/>
    <w:rsid w:val="00DD2D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DBA"/>
  </w:style>
  <w:style w:type="character" w:styleId="FollowedHyperlink">
    <w:name w:val="FollowedHyperlink"/>
    <w:basedOn w:val="DefaultParagraphFont"/>
    <w:uiPriority w:val="99"/>
    <w:semiHidden/>
    <w:unhideWhenUsed/>
    <w:rsid w:val="00715479"/>
    <w:rPr>
      <w:color w:val="800080" w:themeColor="followedHyperlink"/>
      <w:u w:val="single"/>
    </w:rPr>
  </w:style>
  <w:style w:type="paragraph" w:customStyle="1" w:styleId="Default">
    <w:name w:val="Default"/>
    <w:rsid w:val="00795732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 Bagot</dc:creator>
  <cp:lastModifiedBy>Cameron Heath</cp:lastModifiedBy>
  <cp:revision>2</cp:revision>
  <cp:lastPrinted>2016-08-08T07:43:00Z</cp:lastPrinted>
  <dcterms:created xsi:type="dcterms:W3CDTF">2021-01-22T03:47:00Z</dcterms:created>
  <dcterms:modified xsi:type="dcterms:W3CDTF">2021-01-22T03:47:00Z</dcterms:modified>
</cp:coreProperties>
</file>